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B2" w:rsidRDefault="00105322" w:rsidP="0093588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="0028500A" w:rsidRPr="00810FEC">
        <w:rPr>
          <w:rFonts w:ascii="Arial" w:hAnsi="Arial" w:cs="Arial"/>
          <w:b/>
          <w:bCs/>
          <w:sz w:val="32"/>
          <w:szCs w:val="32"/>
        </w:rPr>
        <w:t>АДМИНИ</w:t>
      </w:r>
      <w:r w:rsidR="00810FEC" w:rsidRPr="00810FEC">
        <w:rPr>
          <w:rFonts w:ascii="Arial" w:hAnsi="Arial" w:cs="Arial"/>
          <w:b/>
          <w:bCs/>
          <w:sz w:val="32"/>
          <w:szCs w:val="32"/>
        </w:rPr>
        <w:t>С</w:t>
      </w:r>
      <w:r w:rsidR="0028500A" w:rsidRPr="00810FEC">
        <w:rPr>
          <w:rFonts w:ascii="Arial" w:hAnsi="Arial" w:cs="Arial"/>
          <w:b/>
          <w:bCs/>
          <w:sz w:val="32"/>
          <w:szCs w:val="32"/>
        </w:rPr>
        <w:t xml:space="preserve">ТРАЦИЯ </w:t>
      </w:r>
    </w:p>
    <w:p w:rsidR="0028500A" w:rsidRPr="00810FEC" w:rsidRDefault="0028500A" w:rsidP="00810F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10FEC">
        <w:rPr>
          <w:rFonts w:ascii="Arial" w:hAnsi="Arial" w:cs="Arial"/>
          <w:b/>
          <w:bCs/>
          <w:sz w:val="32"/>
          <w:szCs w:val="32"/>
        </w:rPr>
        <w:t>Н</w:t>
      </w:r>
      <w:r w:rsidR="00A217B2">
        <w:rPr>
          <w:rFonts w:ascii="Arial" w:hAnsi="Arial" w:cs="Arial"/>
          <w:b/>
          <w:bCs/>
          <w:sz w:val="32"/>
          <w:szCs w:val="32"/>
        </w:rPr>
        <w:t>ИЖНЕГРИДИНСКОГО</w:t>
      </w:r>
      <w:r w:rsidRPr="00810FE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8500A" w:rsidRPr="00810FEC" w:rsidRDefault="00A217B2" w:rsidP="00810F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БОЛЬШЕСОЛДАТСКОГО</w:t>
      </w:r>
      <w:r w:rsidR="0028500A" w:rsidRPr="00810FEC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28500A" w:rsidRPr="00810FEC" w:rsidRDefault="0028500A" w:rsidP="00810F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8500A" w:rsidRPr="00810FEC" w:rsidRDefault="0028500A" w:rsidP="00810F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10FE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8500A" w:rsidRPr="00810FEC" w:rsidRDefault="0028500A" w:rsidP="00810F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8500A" w:rsidRDefault="0093588E" w:rsidP="00A217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о</w:t>
      </w:r>
      <w:r w:rsidR="003149E4" w:rsidRPr="0093588E">
        <w:rPr>
          <w:rFonts w:ascii="Arial" w:hAnsi="Arial" w:cs="Arial"/>
          <w:b/>
          <w:bCs/>
          <w:sz w:val="32"/>
          <w:szCs w:val="32"/>
          <w:u w:val="single"/>
        </w:rPr>
        <w:t>т</w:t>
      </w:r>
      <w:r w:rsidR="00A217B2" w:rsidRPr="0093588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93588E">
        <w:rPr>
          <w:rFonts w:ascii="Arial" w:hAnsi="Arial" w:cs="Arial"/>
          <w:b/>
          <w:bCs/>
          <w:sz w:val="32"/>
          <w:szCs w:val="32"/>
          <w:u w:val="single"/>
        </w:rPr>
        <w:t>19.09.</w:t>
      </w:r>
      <w:r w:rsidR="003149E4" w:rsidRPr="0093588E">
        <w:rPr>
          <w:rFonts w:ascii="Arial" w:hAnsi="Arial" w:cs="Arial"/>
          <w:b/>
          <w:bCs/>
          <w:sz w:val="32"/>
          <w:szCs w:val="32"/>
          <w:u w:val="single"/>
        </w:rPr>
        <w:t xml:space="preserve">2017 г.  № </w:t>
      </w:r>
      <w:r w:rsidRPr="0093588E">
        <w:rPr>
          <w:rFonts w:ascii="Arial" w:hAnsi="Arial" w:cs="Arial"/>
          <w:b/>
          <w:bCs/>
          <w:sz w:val="32"/>
          <w:szCs w:val="32"/>
          <w:u w:val="single"/>
        </w:rPr>
        <w:t>76</w:t>
      </w:r>
    </w:p>
    <w:p w:rsidR="0093588E" w:rsidRDefault="0093588E" w:rsidP="00A217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3588E">
        <w:rPr>
          <w:rFonts w:ascii="Arial" w:hAnsi="Arial" w:cs="Arial"/>
          <w:b/>
          <w:bCs/>
          <w:sz w:val="32"/>
          <w:szCs w:val="32"/>
        </w:rPr>
        <w:t>д. Нижнее Гридино</w:t>
      </w:r>
    </w:p>
    <w:p w:rsidR="0093588E" w:rsidRPr="0093588E" w:rsidRDefault="0093588E" w:rsidP="00A217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8500A" w:rsidRPr="00810FEC" w:rsidRDefault="0028500A" w:rsidP="00A217B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810FEC">
        <w:rPr>
          <w:rFonts w:ascii="Arial" w:hAnsi="Arial" w:cs="Arial"/>
          <w:b/>
          <w:bCs/>
          <w:sz w:val="32"/>
          <w:szCs w:val="32"/>
        </w:rPr>
        <w:t xml:space="preserve"> «Об утверждении Административного</w:t>
      </w:r>
    </w:p>
    <w:p w:rsidR="0028500A" w:rsidRPr="00810FEC" w:rsidRDefault="0028500A" w:rsidP="00810FEC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810FEC">
        <w:rPr>
          <w:rFonts w:ascii="Arial" w:hAnsi="Arial" w:cs="Arial"/>
          <w:b/>
          <w:bCs/>
          <w:sz w:val="32"/>
          <w:szCs w:val="32"/>
        </w:rPr>
        <w:t>регламента Администрации Н</w:t>
      </w:r>
      <w:r w:rsidR="00A217B2">
        <w:rPr>
          <w:rFonts w:ascii="Arial" w:hAnsi="Arial" w:cs="Arial"/>
          <w:b/>
          <w:bCs/>
          <w:sz w:val="32"/>
          <w:szCs w:val="32"/>
        </w:rPr>
        <w:t>ижнегридинского</w:t>
      </w:r>
    </w:p>
    <w:p w:rsidR="0028500A" w:rsidRPr="00810FEC" w:rsidRDefault="0028500A" w:rsidP="00810FEC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810FEC">
        <w:rPr>
          <w:rFonts w:ascii="Arial" w:hAnsi="Arial" w:cs="Arial"/>
          <w:b/>
          <w:bCs/>
          <w:sz w:val="32"/>
          <w:szCs w:val="32"/>
        </w:rPr>
        <w:t>сельсовета</w:t>
      </w:r>
      <w:r w:rsidR="00A217B2">
        <w:rPr>
          <w:rFonts w:ascii="Arial" w:hAnsi="Arial" w:cs="Arial"/>
          <w:b/>
          <w:bCs/>
          <w:sz w:val="32"/>
          <w:szCs w:val="32"/>
        </w:rPr>
        <w:t xml:space="preserve"> Большесолдатского</w:t>
      </w:r>
      <w:r w:rsidRPr="00810FEC">
        <w:rPr>
          <w:rFonts w:ascii="Arial" w:hAnsi="Arial" w:cs="Arial"/>
          <w:b/>
          <w:bCs/>
          <w:sz w:val="32"/>
          <w:szCs w:val="32"/>
        </w:rPr>
        <w:t xml:space="preserve">  района Курской</w:t>
      </w:r>
    </w:p>
    <w:p w:rsidR="0028500A" w:rsidRPr="00810FEC" w:rsidRDefault="0028500A" w:rsidP="00810FEC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810FEC">
        <w:rPr>
          <w:rFonts w:ascii="Arial" w:hAnsi="Arial" w:cs="Arial"/>
          <w:b/>
          <w:bCs/>
          <w:sz w:val="32"/>
          <w:szCs w:val="32"/>
        </w:rPr>
        <w:t>области по предоставлению муниципальной услуги</w:t>
      </w:r>
    </w:p>
    <w:p w:rsidR="0028500A" w:rsidRPr="00810FEC" w:rsidRDefault="0028500A" w:rsidP="00810FEC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810FEC">
        <w:rPr>
          <w:rFonts w:ascii="Arial" w:hAnsi="Arial" w:cs="Arial"/>
          <w:b/>
          <w:bCs/>
          <w:sz w:val="32"/>
          <w:szCs w:val="32"/>
        </w:rPr>
        <w:t>«</w:t>
      </w:r>
      <w:r w:rsidRPr="00810FEC">
        <w:rPr>
          <w:rFonts w:ascii="Arial" w:hAnsi="Arial" w:cs="Arial"/>
          <w:b/>
          <w:bCs/>
          <w:sz w:val="32"/>
          <w:szCs w:val="32"/>
          <w:lang w:eastAsia="ru-RU"/>
        </w:rPr>
        <w:t>Перевод земель, находящихся в муниципальной</w:t>
      </w:r>
    </w:p>
    <w:p w:rsidR="0028500A" w:rsidRPr="00810FEC" w:rsidRDefault="0028500A" w:rsidP="00810FEC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810FEC">
        <w:rPr>
          <w:rFonts w:ascii="Arial" w:hAnsi="Arial" w:cs="Arial"/>
          <w:b/>
          <w:bCs/>
          <w:sz w:val="32"/>
          <w:szCs w:val="32"/>
          <w:lang w:eastAsia="ru-RU"/>
        </w:rPr>
        <w:t>собственности, за исключением земель</w:t>
      </w:r>
    </w:p>
    <w:p w:rsidR="0028500A" w:rsidRPr="00810FEC" w:rsidRDefault="0028500A" w:rsidP="00810FEC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810FEC">
        <w:rPr>
          <w:rFonts w:ascii="Arial" w:hAnsi="Arial" w:cs="Arial"/>
          <w:b/>
          <w:bCs/>
          <w:sz w:val="32"/>
          <w:szCs w:val="32"/>
          <w:lang w:eastAsia="ru-RU"/>
        </w:rPr>
        <w:t>сельскохозяйственного назначения, из</w:t>
      </w:r>
    </w:p>
    <w:p w:rsidR="0028500A" w:rsidRPr="00810FEC" w:rsidRDefault="0028500A" w:rsidP="00810FEC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810FEC">
        <w:rPr>
          <w:rFonts w:ascii="Arial" w:hAnsi="Arial" w:cs="Arial"/>
          <w:b/>
          <w:bCs/>
          <w:sz w:val="32"/>
          <w:szCs w:val="32"/>
          <w:lang w:eastAsia="ru-RU"/>
        </w:rPr>
        <w:t>одной категории в другую</w:t>
      </w:r>
      <w:r w:rsidRPr="00810FEC">
        <w:rPr>
          <w:rFonts w:ascii="Arial" w:hAnsi="Arial" w:cs="Arial"/>
          <w:b/>
          <w:sz w:val="32"/>
          <w:szCs w:val="32"/>
        </w:rPr>
        <w:t>»</w:t>
      </w:r>
    </w:p>
    <w:p w:rsidR="0028500A" w:rsidRPr="00810FEC" w:rsidRDefault="0028500A" w:rsidP="00810FEC">
      <w:pPr>
        <w:shd w:val="clear" w:color="auto" w:fill="FFFFFF"/>
        <w:jc w:val="center"/>
        <w:rPr>
          <w:rFonts w:ascii="Arial" w:hAnsi="Arial" w:cs="Arial"/>
        </w:rPr>
      </w:pPr>
    </w:p>
    <w:p w:rsidR="0028500A" w:rsidRPr="00810FEC" w:rsidRDefault="0028500A" w:rsidP="0028500A">
      <w:pPr>
        <w:shd w:val="clear" w:color="auto" w:fill="FFFFFF"/>
        <w:spacing w:before="180" w:after="180"/>
        <w:jc w:val="both"/>
        <w:rPr>
          <w:rFonts w:ascii="Arial" w:hAnsi="Arial" w:cs="Arial"/>
        </w:rPr>
      </w:pPr>
      <w:r w:rsidRPr="00810FEC">
        <w:rPr>
          <w:rFonts w:ascii="Arial" w:hAnsi="Arial" w:cs="Arial"/>
          <w:shd w:val="clear" w:color="auto" w:fill="FFFFFF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A217B2">
        <w:rPr>
          <w:rFonts w:ascii="Arial" w:hAnsi="Arial" w:cs="Arial"/>
          <w:shd w:val="clear" w:color="auto" w:fill="FFFFFF"/>
        </w:rPr>
        <w:t>Нижнегридинского</w:t>
      </w:r>
      <w:r w:rsidRPr="00810FEC">
        <w:rPr>
          <w:rFonts w:ascii="Arial" w:hAnsi="Arial" w:cs="Arial"/>
          <w:shd w:val="clear" w:color="auto" w:fill="FFFFFF"/>
        </w:rPr>
        <w:t xml:space="preserve">  сельсовета </w:t>
      </w:r>
      <w:r w:rsidR="00A217B2">
        <w:rPr>
          <w:rFonts w:ascii="Arial" w:hAnsi="Arial" w:cs="Arial"/>
          <w:shd w:val="clear" w:color="auto" w:fill="FFFFFF"/>
        </w:rPr>
        <w:t>Большесолдатского</w:t>
      </w:r>
      <w:r w:rsidRPr="00810FEC">
        <w:rPr>
          <w:rFonts w:ascii="Arial" w:hAnsi="Arial" w:cs="Arial"/>
          <w:shd w:val="clear" w:color="auto" w:fill="FFFFFF"/>
        </w:rPr>
        <w:t xml:space="preserve"> района Курской области ПОСТАНОВЛЯЕТ</w:t>
      </w:r>
      <w:r w:rsidRPr="00810FEC">
        <w:rPr>
          <w:rFonts w:ascii="Arial" w:hAnsi="Arial" w:cs="Arial"/>
        </w:rPr>
        <w:t>:</w:t>
      </w:r>
    </w:p>
    <w:p w:rsidR="0028500A" w:rsidRPr="00810FEC" w:rsidRDefault="0028500A" w:rsidP="0028500A">
      <w:pPr>
        <w:spacing w:line="100" w:lineRule="atLeast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                1. </w:t>
      </w:r>
      <w:r w:rsidR="006A4D23">
        <w:rPr>
          <w:rFonts w:ascii="Arial" w:hAnsi="Arial" w:cs="Arial"/>
        </w:rPr>
        <w:t xml:space="preserve">Утвердить </w:t>
      </w:r>
      <w:r w:rsidRPr="00810FEC">
        <w:rPr>
          <w:rFonts w:ascii="Arial" w:hAnsi="Arial" w:cs="Arial"/>
        </w:rPr>
        <w:t>Административный регламент Администрации Н</w:t>
      </w:r>
      <w:r w:rsidR="006A4D23">
        <w:rPr>
          <w:rFonts w:ascii="Arial" w:hAnsi="Arial" w:cs="Arial"/>
        </w:rPr>
        <w:t>ижнегридинского</w:t>
      </w:r>
      <w:r w:rsidRPr="00810FEC">
        <w:rPr>
          <w:rFonts w:ascii="Arial" w:hAnsi="Arial" w:cs="Arial"/>
        </w:rPr>
        <w:t xml:space="preserve"> сельсовета </w:t>
      </w:r>
      <w:r w:rsidR="006A4D23">
        <w:rPr>
          <w:rFonts w:ascii="Arial" w:hAnsi="Arial" w:cs="Arial"/>
        </w:rPr>
        <w:t>Большесолдатского</w:t>
      </w:r>
      <w:r w:rsidRPr="00810FEC">
        <w:rPr>
          <w:rFonts w:ascii="Arial" w:hAnsi="Arial" w:cs="Arial"/>
        </w:rPr>
        <w:t xml:space="preserve"> района Курской области по предоставлению муниципальной услуги «</w:t>
      </w:r>
      <w:r w:rsidRPr="00810FEC">
        <w:rPr>
          <w:rFonts w:ascii="Arial" w:hAnsi="Arial" w:cs="Arial"/>
          <w:bCs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810FEC">
        <w:rPr>
          <w:rFonts w:ascii="Arial" w:hAnsi="Arial" w:cs="Arial"/>
        </w:rPr>
        <w:t>»</w:t>
      </w:r>
      <w:r w:rsidR="006A4D23">
        <w:rPr>
          <w:rFonts w:ascii="Arial" w:hAnsi="Arial" w:cs="Arial"/>
        </w:rPr>
        <w:t>.</w:t>
      </w:r>
    </w:p>
    <w:p w:rsidR="0093588E" w:rsidRDefault="0093588E" w:rsidP="0093588E">
      <w:pPr>
        <w:pStyle w:val="af6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168AB">
        <w:rPr>
          <w:rFonts w:ascii="Arial" w:hAnsi="Arial" w:cs="Arial"/>
          <w:sz w:val="24"/>
          <w:szCs w:val="24"/>
        </w:rPr>
        <w:t>.Настоящее постановление вступает в силу со дня его подписания и подлежит размещению на официальном сайте Администрации Нижнегридинского сельсовета Большесолдатского района Курской области в сети Интернет.</w:t>
      </w:r>
    </w:p>
    <w:p w:rsidR="00B551BF" w:rsidRPr="005168AB" w:rsidRDefault="00B551BF" w:rsidP="0093588E">
      <w:pPr>
        <w:pStyle w:val="af6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551BF" w:rsidRPr="00B551BF" w:rsidRDefault="00B551BF" w:rsidP="00B551BF">
      <w:pPr>
        <w:pStyle w:val="ConsPlusTitle"/>
        <w:outlineLvl w:val="0"/>
        <w:rPr>
          <w:b w:val="0"/>
          <w:sz w:val="24"/>
          <w:szCs w:val="24"/>
        </w:rPr>
      </w:pPr>
      <w:r w:rsidRPr="00B551BF">
        <w:rPr>
          <w:b w:val="0"/>
          <w:sz w:val="24"/>
          <w:szCs w:val="24"/>
        </w:rPr>
        <w:t>И.о. Главы Нижнегридинского сельсовета</w:t>
      </w:r>
    </w:p>
    <w:p w:rsidR="00B551BF" w:rsidRPr="00B551BF" w:rsidRDefault="00B551BF" w:rsidP="00B551BF">
      <w:pPr>
        <w:pStyle w:val="ConsPlusTitle"/>
        <w:outlineLvl w:val="0"/>
        <w:rPr>
          <w:b w:val="0"/>
          <w:sz w:val="24"/>
          <w:szCs w:val="24"/>
        </w:rPr>
      </w:pPr>
      <w:r w:rsidRPr="00B551BF">
        <w:rPr>
          <w:b w:val="0"/>
          <w:sz w:val="24"/>
          <w:szCs w:val="24"/>
        </w:rPr>
        <w:t>Большесолдатского района</w:t>
      </w:r>
    </w:p>
    <w:p w:rsidR="00B551BF" w:rsidRPr="00B551BF" w:rsidRDefault="00B551BF" w:rsidP="00B551BF">
      <w:pPr>
        <w:pStyle w:val="ConsPlusTitle"/>
        <w:outlineLvl w:val="0"/>
        <w:rPr>
          <w:b w:val="0"/>
          <w:sz w:val="24"/>
          <w:szCs w:val="24"/>
        </w:rPr>
      </w:pPr>
      <w:r w:rsidRPr="00B551BF">
        <w:rPr>
          <w:b w:val="0"/>
          <w:sz w:val="24"/>
          <w:szCs w:val="24"/>
        </w:rPr>
        <w:t>Зам. Главы администрации</w:t>
      </w:r>
    </w:p>
    <w:p w:rsidR="00B551BF" w:rsidRPr="00B551BF" w:rsidRDefault="00B551BF" w:rsidP="00B551BF">
      <w:pPr>
        <w:pStyle w:val="ConsPlusTitle"/>
        <w:outlineLvl w:val="0"/>
        <w:rPr>
          <w:b w:val="0"/>
          <w:sz w:val="24"/>
          <w:szCs w:val="24"/>
        </w:rPr>
      </w:pPr>
      <w:r w:rsidRPr="00B551BF">
        <w:rPr>
          <w:b w:val="0"/>
          <w:sz w:val="24"/>
          <w:szCs w:val="24"/>
        </w:rPr>
        <w:t>Нижнегридинского сельсовета</w:t>
      </w:r>
    </w:p>
    <w:p w:rsidR="00B551BF" w:rsidRPr="00B551BF" w:rsidRDefault="00B551BF" w:rsidP="00B551BF">
      <w:pPr>
        <w:pStyle w:val="ConsPlusTitle"/>
        <w:outlineLvl w:val="0"/>
        <w:rPr>
          <w:b w:val="0"/>
          <w:sz w:val="24"/>
          <w:szCs w:val="24"/>
        </w:rPr>
      </w:pPr>
      <w:r w:rsidRPr="00B551BF">
        <w:rPr>
          <w:b w:val="0"/>
          <w:sz w:val="24"/>
          <w:szCs w:val="24"/>
        </w:rPr>
        <w:t>Большесолдатского района                                                                С.В. Гридина</w:t>
      </w:r>
    </w:p>
    <w:p w:rsidR="00810FEC" w:rsidRPr="00810FEC" w:rsidRDefault="00810FEC" w:rsidP="0028500A">
      <w:pPr>
        <w:shd w:val="clear" w:color="auto" w:fill="FFFFFF"/>
        <w:spacing w:before="180" w:after="180"/>
        <w:jc w:val="both"/>
        <w:rPr>
          <w:rFonts w:ascii="Arial" w:hAnsi="Arial" w:cs="Arial"/>
        </w:rPr>
      </w:pPr>
    </w:p>
    <w:p w:rsidR="00810FEC" w:rsidRDefault="00810FEC" w:rsidP="0028500A">
      <w:pPr>
        <w:pStyle w:val="af5"/>
        <w:spacing w:after="0" w:line="100" w:lineRule="atLeas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810FEC" w:rsidRDefault="00810FEC" w:rsidP="0028500A">
      <w:pPr>
        <w:pStyle w:val="af5"/>
        <w:spacing w:after="0" w:line="100" w:lineRule="atLeas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A4D23" w:rsidRDefault="006A4D23" w:rsidP="0028500A">
      <w:pPr>
        <w:pStyle w:val="af5"/>
        <w:spacing w:after="0" w:line="100" w:lineRule="atLeas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A4D23" w:rsidRDefault="006A4D23" w:rsidP="0028500A">
      <w:pPr>
        <w:pStyle w:val="af5"/>
        <w:spacing w:after="0" w:line="100" w:lineRule="atLeas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8500A" w:rsidRPr="00810FEC" w:rsidRDefault="0028500A" w:rsidP="0028500A">
      <w:pPr>
        <w:pStyle w:val="af5"/>
        <w:spacing w:after="0" w:line="100" w:lineRule="atLeast"/>
        <w:jc w:val="right"/>
        <w:rPr>
          <w:rFonts w:ascii="Arial" w:hAnsi="Arial" w:cs="Arial"/>
          <w:bCs/>
          <w:color w:val="auto"/>
          <w:sz w:val="24"/>
          <w:szCs w:val="24"/>
        </w:rPr>
      </w:pPr>
      <w:r w:rsidRPr="00810FEC">
        <w:rPr>
          <w:rFonts w:ascii="Arial" w:hAnsi="Arial" w:cs="Arial"/>
          <w:bCs/>
          <w:color w:val="auto"/>
          <w:sz w:val="24"/>
          <w:szCs w:val="24"/>
        </w:rPr>
        <w:t>УТВЕРЖДЕН</w:t>
      </w:r>
    </w:p>
    <w:p w:rsidR="0028500A" w:rsidRPr="00810FEC" w:rsidRDefault="0028500A" w:rsidP="0028500A">
      <w:pPr>
        <w:pStyle w:val="af5"/>
        <w:spacing w:after="0" w:line="100" w:lineRule="atLeast"/>
        <w:jc w:val="right"/>
        <w:rPr>
          <w:rFonts w:ascii="Arial" w:hAnsi="Arial" w:cs="Arial"/>
          <w:bCs/>
          <w:color w:val="auto"/>
          <w:sz w:val="24"/>
          <w:szCs w:val="24"/>
        </w:rPr>
      </w:pPr>
      <w:r w:rsidRPr="00810FEC">
        <w:rPr>
          <w:rFonts w:ascii="Arial" w:hAnsi="Arial" w:cs="Arial"/>
          <w:bCs/>
          <w:color w:val="auto"/>
          <w:sz w:val="24"/>
          <w:szCs w:val="24"/>
        </w:rPr>
        <w:t>постановлением Администрации</w:t>
      </w:r>
    </w:p>
    <w:p w:rsidR="0028500A" w:rsidRPr="00810FEC" w:rsidRDefault="0028500A" w:rsidP="0028500A">
      <w:pPr>
        <w:pStyle w:val="af5"/>
        <w:spacing w:after="0" w:line="100" w:lineRule="atLeast"/>
        <w:jc w:val="right"/>
        <w:rPr>
          <w:rFonts w:ascii="Arial" w:hAnsi="Arial" w:cs="Arial"/>
          <w:bCs/>
          <w:color w:val="auto"/>
          <w:sz w:val="24"/>
          <w:szCs w:val="24"/>
        </w:rPr>
      </w:pPr>
      <w:r w:rsidRPr="00810FEC">
        <w:rPr>
          <w:rFonts w:ascii="Arial" w:hAnsi="Arial" w:cs="Arial"/>
          <w:bCs/>
          <w:color w:val="auto"/>
          <w:sz w:val="24"/>
          <w:szCs w:val="24"/>
        </w:rPr>
        <w:t>Н</w:t>
      </w:r>
      <w:r w:rsidR="006A4D23">
        <w:rPr>
          <w:rFonts w:ascii="Arial" w:hAnsi="Arial" w:cs="Arial"/>
          <w:bCs/>
          <w:color w:val="auto"/>
          <w:sz w:val="24"/>
          <w:szCs w:val="24"/>
        </w:rPr>
        <w:t>ижнегридинского</w:t>
      </w:r>
      <w:r w:rsidRPr="00810FEC">
        <w:rPr>
          <w:rFonts w:ascii="Arial" w:hAnsi="Arial" w:cs="Arial"/>
          <w:bCs/>
          <w:color w:val="auto"/>
          <w:sz w:val="24"/>
          <w:szCs w:val="24"/>
        </w:rPr>
        <w:t xml:space="preserve"> сельсовета</w:t>
      </w:r>
    </w:p>
    <w:p w:rsidR="0028500A" w:rsidRPr="00810FEC" w:rsidRDefault="0028500A" w:rsidP="0028500A">
      <w:pPr>
        <w:pStyle w:val="af5"/>
        <w:spacing w:after="0" w:line="100" w:lineRule="atLeast"/>
        <w:jc w:val="right"/>
        <w:rPr>
          <w:rFonts w:ascii="Arial" w:hAnsi="Arial" w:cs="Arial"/>
          <w:bCs/>
          <w:color w:val="auto"/>
          <w:sz w:val="24"/>
          <w:szCs w:val="24"/>
        </w:rPr>
      </w:pPr>
      <w:r w:rsidRPr="00810FEC">
        <w:rPr>
          <w:rFonts w:ascii="Arial" w:hAnsi="Arial" w:cs="Arial"/>
          <w:bCs/>
          <w:color w:val="auto"/>
          <w:sz w:val="24"/>
          <w:szCs w:val="24"/>
        </w:rPr>
        <w:t xml:space="preserve">от </w:t>
      </w:r>
      <w:r w:rsidR="006A4D23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93588E">
        <w:rPr>
          <w:rFonts w:ascii="Arial" w:hAnsi="Arial" w:cs="Arial"/>
          <w:bCs/>
          <w:color w:val="auto"/>
          <w:sz w:val="24"/>
          <w:szCs w:val="24"/>
        </w:rPr>
        <w:t>19.09.</w:t>
      </w:r>
      <w:r w:rsidRPr="00810FEC">
        <w:rPr>
          <w:rFonts w:ascii="Arial" w:hAnsi="Arial" w:cs="Arial"/>
          <w:bCs/>
          <w:color w:val="auto"/>
          <w:sz w:val="24"/>
          <w:szCs w:val="24"/>
        </w:rPr>
        <w:t>2017 г.</w:t>
      </w:r>
      <w:r w:rsidR="006A4D23">
        <w:rPr>
          <w:rFonts w:ascii="Arial" w:hAnsi="Arial" w:cs="Arial"/>
          <w:bCs/>
          <w:color w:val="auto"/>
          <w:sz w:val="24"/>
          <w:szCs w:val="24"/>
        </w:rPr>
        <w:t xml:space="preserve"> № </w:t>
      </w:r>
      <w:r w:rsidR="0093588E">
        <w:rPr>
          <w:rFonts w:ascii="Arial" w:hAnsi="Arial" w:cs="Arial"/>
          <w:bCs/>
          <w:color w:val="auto"/>
          <w:sz w:val="24"/>
          <w:szCs w:val="24"/>
        </w:rPr>
        <w:t>76</w:t>
      </w:r>
      <w:r w:rsidR="006A4D23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28500A" w:rsidRPr="00810FEC" w:rsidRDefault="0028500A" w:rsidP="0028500A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eastAsia="ru-RU"/>
        </w:rPr>
      </w:pPr>
    </w:p>
    <w:p w:rsidR="0028500A" w:rsidRPr="00810FEC" w:rsidRDefault="0028500A" w:rsidP="00343921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343921" w:rsidRPr="00810FEC" w:rsidRDefault="00343921" w:rsidP="00343921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810FEC">
        <w:rPr>
          <w:rFonts w:ascii="Arial" w:hAnsi="Arial" w:cs="Arial"/>
          <w:b/>
          <w:bCs/>
          <w:sz w:val="32"/>
          <w:szCs w:val="32"/>
          <w:lang w:eastAsia="ru-RU"/>
        </w:rPr>
        <w:t>Административный регламент</w:t>
      </w:r>
    </w:p>
    <w:p w:rsidR="00343921" w:rsidRPr="006A4D23" w:rsidRDefault="00343921" w:rsidP="00343921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A4D23">
        <w:rPr>
          <w:rFonts w:ascii="Arial" w:hAnsi="Arial" w:cs="Arial"/>
          <w:b/>
          <w:bCs/>
          <w:sz w:val="32"/>
          <w:szCs w:val="32"/>
          <w:lang w:eastAsia="ru-RU"/>
        </w:rPr>
        <w:t>Администрации  Н</w:t>
      </w:r>
      <w:r w:rsidR="006A4D23">
        <w:rPr>
          <w:rFonts w:ascii="Arial" w:hAnsi="Arial" w:cs="Arial"/>
          <w:b/>
          <w:bCs/>
          <w:sz w:val="32"/>
          <w:szCs w:val="32"/>
          <w:lang w:eastAsia="ru-RU"/>
        </w:rPr>
        <w:t>ижнегридинского</w:t>
      </w:r>
      <w:r w:rsidRPr="006A4D23">
        <w:rPr>
          <w:rFonts w:ascii="Arial" w:hAnsi="Arial" w:cs="Arial"/>
          <w:b/>
          <w:bCs/>
          <w:sz w:val="32"/>
          <w:szCs w:val="32"/>
          <w:lang w:eastAsia="ru-RU"/>
        </w:rPr>
        <w:t xml:space="preserve">  сельсовета </w:t>
      </w:r>
      <w:r w:rsidR="006A4D23">
        <w:rPr>
          <w:rFonts w:ascii="Arial" w:hAnsi="Arial" w:cs="Arial"/>
          <w:b/>
          <w:bCs/>
          <w:sz w:val="32"/>
          <w:szCs w:val="32"/>
          <w:lang w:eastAsia="ru-RU"/>
        </w:rPr>
        <w:t xml:space="preserve">Большесолдатского района </w:t>
      </w:r>
      <w:r w:rsidRPr="006A4D23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343921" w:rsidRPr="00810FEC" w:rsidRDefault="00343921" w:rsidP="00343921">
      <w:pPr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810FEC">
        <w:rPr>
          <w:rFonts w:ascii="Arial" w:eastAsia="Arial Unicode MS" w:hAnsi="Arial" w:cs="Arial"/>
          <w:b/>
          <w:bCs/>
          <w:sz w:val="32"/>
          <w:szCs w:val="32"/>
        </w:rPr>
        <w:t xml:space="preserve"> «</w:t>
      </w:r>
      <w:r w:rsidRPr="00810FEC">
        <w:rPr>
          <w:rFonts w:ascii="Arial" w:hAnsi="Arial" w:cs="Arial"/>
          <w:b/>
          <w:bCs/>
          <w:sz w:val="32"/>
          <w:szCs w:val="32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810FEC">
        <w:rPr>
          <w:rFonts w:ascii="Arial" w:eastAsia="Arial Unicode MS" w:hAnsi="Arial" w:cs="Arial"/>
          <w:b/>
          <w:bCs/>
          <w:sz w:val="32"/>
          <w:szCs w:val="32"/>
        </w:rPr>
        <w:t>»</w:t>
      </w:r>
    </w:p>
    <w:p w:rsidR="00343921" w:rsidRPr="00810FEC" w:rsidRDefault="00343921" w:rsidP="00343921">
      <w:pPr>
        <w:pStyle w:val="ConsPlusNormal"/>
        <w:widowControl/>
        <w:ind w:firstLine="0"/>
        <w:outlineLvl w:val="1"/>
        <w:rPr>
          <w:b/>
          <w:bCs/>
          <w:color w:val="000000"/>
          <w:sz w:val="32"/>
          <w:szCs w:val="32"/>
        </w:rPr>
      </w:pPr>
    </w:p>
    <w:p w:rsidR="00343921" w:rsidRPr="00810FEC" w:rsidRDefault="00343921" w:rsidP="00343921">
      <w:pPr>
        <w:pStyle w:val="ConsPlusNormal"/>
        <w:widowControl/>
        <w:numPr>
          <w:ilvl w:val="0"/>
          <w:numId w:val="38"/>
        </w:numPr>
        <w:jc w:val="center"/>
        <w:outlineLvl w:val="1"/>
        <w:rPr>
          <w:b/>
          <w:bCs/>
          <w:sz w:val="32"/>
          <w:szCs w:val="32"/>
        </w:rPr>
      </w:pPr>
      <w:r w:rsidRPr="00810FEC">
        <w:rPr>
          <w:b/>
          <w:bCs/>
          <w:sz w:val="32"/>
          <w:szCs w:val="32"/>
        </w:rPr>
        <w:t>Общие положения</w:t>
      </w:r>
    </w:p>
    <w:p w:rsidR="00343921" w:rsidRPr="00810FEC" w:rsidRDefault="00343921" w:rsidP="00343921">
      <w:pPr>
        <w:pStyle w:val="ConsPlusTitle"/>
        <w:ind w:firstLine="567"/>
        <w:jc w:val="center"/>
        <w:rPr>
          <w:b w:val="0"/>
          <w:bCs w:val="0"/>
          <w:sz w:val="32"/>
          <w:szCs w:val="32"/>
        </w:rPr>
      </w:pPr>
    </w:p>
    <w:p w:rsidR="00343921" w:rsidRPr="00810FEC" w:rsidRDefault="00343921" w:rsidP="00343921">
      <w:pPr>
        <w:pStyle w:val="ConsPlusTitle"/>
        <w:ind w:firstLine="709"/>
        <w:jc w:val="center"/>
        <w:rPr>
          <w:bCs w:val="0"/>
          <w:sz w:val="32"/>
          <w:szCs w:val="32"/>
        </w:rPr>
      </w:pPr>
      <w:r w:rsidRPr="00810FEC">
        <w:rPr>
          <w:bCs w:val="0"/>
          <w:sz w:val="32"/>
          <w:szCs w:val="32"/>
        </w:rPr>
        <w:t>Предмет регулирования регламента</w:t>
      </w:r>
    </w:p>
    <w:p w:rsidR="00343921" w:rsidRPr="00810FEC" w:rsidRDefault="00343921" w:rsidP="00343921">
      <w:pPr>
        <w:pStyle w:val="ConsPlusTitle"/>
        <w:ind w:firstLine="709"/>
        <w:jc w:val="both"/>
        <w:rPr>
          <w:bCs w:val="0"/>
          <w:sz w:val="24"/>
          <w:szCs w:val="24"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810FEC">
        <w:rPr>
          <w:rFonts w:ascii="Arial" w:hAnsi="Arial" w:cs="Arial"/>
          <w:bCs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343921" w:rsidRPr="00810FEC" w:rsidRDefault="00343921" w:rsidP="00343921">
      <w:pPr>
        <w:jc w:val="center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b/>
          <w:color w:val="000000"/>
        </w:rPr>
        <w:t>Круг заявителей</w:t>
      </w:r>
    </w:p>
    <w:p w:rsidR="00343921" w:rsidRPr="00810FEC" w:rsidRDefault="00343921" w:rsidP="0034392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</w:rPr>
        <w:t xml:space="preserve">1.2. </w:t>
      </w:r>
      <w:r w:rsidRPr="00810FEC">
        <w:rPr>
          <w:rFonts w:ascii="Arial" w:hAnsi="Arial" w:cs="Arial"/>
          <w:color w:val="000000"/>
        </w:rPr>
        <w:t>Государственная услуга предоставляется физическим, юридическим лицам, либо их уполномоченным представителям (далее – заявители).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b/>
          <w:color w:val="000000"/>
          <w:lang w:eastAsia="ru-RU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20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b/>
          <w:bCs/>
          <w:kern w:val="1"/>
        </w:rPr>
        <w:t>Требования к порядку информирования о предоставлении услуги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tab/>
        <w:t>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t xml:space="preserve">Администрация </w:t>
      </w:r>
      <w:r w:rsidR="006A4D23">
        <w:rPr>
          <w:rFonts w:ascii="Arial" w:eastAsia="Arial" w:hAnsi="Arial" w:cs="Arial"/>
          <w:kern w:val="2"/>
        </w:rPr>
        <w:t>Нижнегридинского</w:t>
      </w:r>
      <w:r w:rsidRPr="00810FEC">
        <w:rPr>
          <w:rFonts w:ascii="Arial" w:eastAsia="Arial" w:hAnsi="Arial" w:cs="Arial"/>
          <w:kern w:val="2"/>
        </w:rPr>
        <w:t xml:space="preserve">  сельсовета: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t xml:space="preserve">Россия, Курская область, </w:t>
      </w:r>
      <w:r w:rsidR="006A4D23">
        <w:rPr>
          <w:rFonts w:ascii="Arial" w:eastAsia="Arial" w:hAnsi="Arial" w:cs="Arial"/>
          <w:kern w:val="2"/>
        </w:rPr>
        <w:t>Большесолдатский</w:t>
      </w:r>
      <w:r w:rsidRPr="00810FEC">
        <w:rPr>
          <w:rFonts w:ascii="Arial" w:eastAsia="Arial" w:hAnsi="Arial" w:cs="Arial"/>
          <w:kern w:val="2"/>
        </w:rPr>
        <w:t xml:space="preserve">  район, </w:t>
      </w:r>
      <w:r w:rsidR="006A4D23">
        <w:rPr>
          <w:rFonts w:ascii="Arial" w:eastAsia="Arial" w:hAnsi="Arial" w:cs="Arial"/>
          <w:kern w:val="2"/>
        </w:rPr>
        <w:t>д. Нижнее Гридино, ул. Центральная д.2</w:t>
      </w:r>
      <w:r w:rsidRPr="00810FEC">
        <w:rPr>
          <w:rFonts w:ascii="Arial" w:eastAsia="Arial" w:hAnsi="Arial" w:cs="Arial"/>
          <w:kern w:val="2"/>
        </w:rPr>
        <w:t xml:space="preserve"> </w:t>
      </w:r>
    </w:p>
    <w:p w:rsidR="00343921" w:rsidRPr="00810FEC" w:rsidRDefault="00343921" w:rsidP="00343921">
      <w:pPr>
        <w:tabs>
          <w:tab w:val="left" w:pos="709"/>
        </w:tabs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343921" w:rsidRPr="00810FEC" w:rsidTr="00643BE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343921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 9.00 до 17.00</w:t>
            </w:r>
          </w:p>
        </w:tc>
      </w:tr>
      <w:tr w:rsidR="00343921" w:rsidRPr="00810FEC" w:rsidTr="00643BE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 9.00 до 17.00</w:t>
            </w:r>
          </w:p>
        </w:tc>
      </w:tr>
      <w:tr w:rsidR="00343921" w:rsidRPr="00810FEC" w:rsidTr="00643BE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 9.00 до 17.00</w:t>
            </w:r>
          </w:p>
        </w:tc>
      </w:tr>
      <w:tr w:rsidR="00343921" w:rsidRPr="00810FEC" w:rsidTr="00643BE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 9.00 до 17.00</w:t>
            </w:r>
          </w:p>
        </w:tc>
      </w:tr>
      <w:tr w:rsidR="00343921" w:rsidRPr="00810FEC" w:rsidTr="00643BE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 9.00 до 17.00</w:t>
            </w:r>
          </w:p>
        </w:tc>
      </w:tr>
      <w:tr w:rsidR="00343921" w:rsidRPr="00810FEC" w:rsidTr="00643BE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выходной</w:t>
            </w:r>
          </w:p>
        </w:tc>
      </w:tr>
      <w:tr w:rsidR="00343921" w:rsidRPr="00810FEC" w:rsidTr="00643BE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выходной</w:t>
            </w:r>
          </w:p>
        </w:tc>
      </w:tr>
    </w:tbl>
    <w:p w:rsidR="00343921" w:rsidRPr="00810FEC" w:rsidRDefault="00343921" w:rsidP="00343921">
      <w:pPr>
        <w:tabs>
          <w:tab w:val="left" w:pos="709"/>
        </w:tabs>
        <w:ind w:firstLine="709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lastRenderedPageBreak/>
        <w:t xml:space="preserve">Филиал ОБУ «МФЦ» </w:t>
      </w:r>
      <w:r w:rsidR="006A4D23">
        <w:rPr>
          <w:rFonts w:ascii="Arial" w:eastAsia="Arial" w:hAnsi="Arial" w:cs="Arial"/>
          <w:kern w:val="2"/>
        </w:rPr>
        <w:t xml:space="preserve"> Большесолдатского</w:t>
      </w:r>
      <w:r w:rsidRPr="00810FEC">
        <w:rPr>
          <w:rFonts w:ascii="Arial" w:eastAsia="Arial" w:hAnsi="Arial" w:cs="Arial"/>
          <w:kern w:val="2"/>
        </w:rPr>
        <w:t xml:space="preserve">  района </w:t>
      </w:r>
      <w:r w:rsidRPr="00810FEC">
        <w:rPr>
          <w:rFonts w:ascii="Arial" w:eastAsia="Arial" w:hAnsi="Arial" w:cs="Arial"/>
          <w:kern w:val="2"/>
          <w:lang w:eastAsia="zh-CN"/>
        </w:rPr>
        <w:t>(далее - МФЦ)</w:t>
      </w:r>
      <w:r w:rsidRPr="00810FEC">
        <w:rPr>
          <w:rFonts w:ascii="Arial" w:eastAsia="Arial" w:hAnsi="Arial" w:cs="Arial"/>
          <w:kern w:val="2"/>
        </w:rPr>
        <w:t xml:space="preserve">: 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t xml:space="preserve">Курская область, </w:t>
      </w:r>
      <w:r w:rsidR="006A4D23">
        <w:rPr>
          <w:rFonts w:ascii="Arial" w:eastAsia="Arial" w:hAnsi="Arial" w:cs="Arial"/>
          <w:kern w:val="2"/>
        </w:rPr>
        <w:t>Большесолдатский</w:t>
      </w:r>
      <w:r w:rsidRPr="00810FEC">
        <w:rPr>
          <w:rFonts w:ascii="Arial" w:eastAsia="Arial" w:hAnsi="Arial" w:cs="Arial"/>
          <w:kern w:val="2"/>
        </w:rPr>
        <w:t xml:space="preserve"> район, </w:t>
      </w:r>
      <w:r w:rsidR="006A4D23">
        <w:rPr>
          <w:rFonts w:ascii="Arial" w:eastAsia="Arial" w:hAnsi="Arial" w:cs="Arial"/>
          <w:kern w:val="2"/>
        </w:rPr>
        <w:t>с. Большесолдатское</w:t>
      </w:r>
      <w:r w:rsidRPr="00810FEC">
        <w:rPr>
          <w:rFonts w:ascii="Arial" w:eastAsia="Arial" w:hAnsi="Arial" w:cs="Arial"/>
          <w:kern w:val="2"/>
        </w:rPr>
        <w:t xml:space="preserve">, ул. </w:t>
      </w:r>
      <w:r w:rsidR="006A4D23">
        <w:rPr>
          <w:rFonts w:ascii="Arial" w:eastAsia="Arial" w:hAnsi="Arial" w:cs="Arial"/>
          <w:kern w:val="2"/>
        </w:rPr>
        <w:t>Олимпийскаяд1а</w:t>
      </w:r>
    </w:p>
    <w:p w:rsidR="00343921" w:rsidRPr="00810FEC" w:rsidRDefault="00343921" w:rsidP="00343921">
      <w:pPr>
        <w:tabs>
          <w:tab w:val="left" w:pos="709"/>
        </w:tabs>
        <w:rPr>
          <w:rFonts w:ascii="Arial" w:eastAsia="Arial" w:hAnsi="Arial" w:cs="Arial"/>
          <w:kern w:val="2"/>
        </w:rPr>
      </w:pPr>
    </w:p>
    <w:p w:rsidR="00343921" w:rsidRPr="00810FEC" w:rsidRDefault="00343921" w:rsidP="00343921">
      <w:pPr>
        <w:tabs>
          <w:tab w:val="left" w:pos="709"/>
        </w:tabs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График работы:</w:t>
      </w:r>
    </w:p>
    <w:tbl>
      <w:tblPr>
        <w:tblW w:w="9365" w:type="dxa"/>
        <w:tblLayout w:type="fixed"/>
        <w:tblLook w:val="00A0"/>
      </w:tblPr>
      <w:tblGrid>
        <w:gridCol w:w="4692"/>
        <w:gridCol w:w="4673"/>
      </w:tblGrid>
      <w:tr w:rsidR="00343921" w:rsidRPr="00810FEC" w:rsidTr="003A788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3A7881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 xml:space="preserve">с </w:t>
            </w:r>
            <w:r w:rsidR="003A7881">
              <w:rPr>
                <w:rFonts w:ascii="Arial" w:hAnsi="Arial" w:cs="Arial"/>
                <w:kern w:val="1"/>
              </w:rPr>
              <w:t>8</w:t>
            </w:r>
            <w:r w:rsidRPr="00810FEC">
              <w:rPr>
                <w:rFonts w:ascii="Arial" w:hAnsi="Arial" w:cs="Arial"/>
                <w:kern w:val="1"/>
              </w:rPr>
              <w:t>.00 до 1</w:t>
            </w:r>
            <w:r w:rsidR="003A7881">
              <w:rPr>
                <w:rFonts w:ascii="Arial" w:hAnsi="Arial" w:cs="Arial"/>
                <w:kern w:val="1"/>
              </w:rPr>
              <w:t>6</w:t>
            </w:r>
            <w:r w:rsidRPr="00810FEC">
              <w:rPr>
                <w:rFonts w:ascii="Arial" w:hAnsi="Arial" w:cs="Arial"/>
                <w:kern w:val="1"/>
              </w:rPr>
              <w:t>.00</w:t>
            </w:r>
            <w:r w:rsidR="003A7881">
              <w:rPr>
                <w:rFonts w:ascii="Arial" w:hAnsi="Arial" w:cs="Arial"/>
                <w:kern w:val="1"/>
              </w:rPr>
              <w:t xml:space="preserve"> (без перерыва)</w:t>
            </w:r>
          </w:p>
        </w:tc>
      </w:tr>
      <w:tr w:rsidR="003A7881" w:rsidRPr="00810FEC" w:rsidTr="003A788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81" w:rsidRPr="00810FEC" w:rsidRDefault="003A788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81" w:rsidRPr="00810FEC" w:rsidRDefault="003A7881" w:rsidP="0093588E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 xml:space="preserve">с </w:t>
            </w:r>
            <w:r>
              <w:rPr>
                <w:rFonts w:ascii="Arial" w:hAnsi="Arial" w:cs="Arial"/>
                <w:kern w:val="1"/>
              </w:rPr>
              <w:t>8</w:t>
            </w:r>
            <w:r w:rsidRPr="00810FEC">
              <w:rPr>
                <w:rFonts w:ascii="Arial" w:hAnsi="Arial" w:cs="Arial"/>
                <w:kern w:val="1"/>
              </w:rPr>
              <w:t>.00 до 1</w:t>
            </w:r>
            <w:r>
              <w:rPr>
                <w:rFonts w:ascii="Arial" w:hAnsi="Arial" w:cs="Arial"/>
                <w:kern w:val="1"/>
              </w:rPr>
              <w:t>6</w:t>
            </w:r>
            <w:r w:rsidRPr="00810FEC">
              <w:rPr>
                <w:rFonts w:ascii="Arial" w:hAnsi="Arial" w:cs="Arial"/>
                <w:kern w:val="1"/>
              </w:rPr>
              <w:t>.00</w:t>
            </w:r>
            <w:r>
              <w:rPr>
                <w:rFonts w:ascii="Arial" w:hAnsi="Arial" w:cs="Arial"/>
                <w:kern w:val="1"/>
              </w:rPr>
              <w:t xml:space="preserve"> (без перерыва)</w:t>
            </w:r>
          </w:p>
        </w:tc>
      </w:tr>
      <w:tr w:rsidR="003A7881" w:rsidRPr="00810FEC" w:rsidTr="003A788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81" w:rsidRPr="00810FEC" w:rsidRDefault="003A788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81" w:rsidRPr="00810FEC" w:rsidRDefault="003A7881" w:rsidP="0093588E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 xml:space="preserve">с </w:t>
            </w:r>
            <w:r>
              <w:rPr>
                <w:rFonts w:ascii="Arial" w:hAnsi="Arial" w:cs="Arial"/>
                <w:kern w:val="1"/>
              </w:rPr>
              <w:t>8</w:t>
            </w:r>
            <w:r w:rsidRPr="00810FEC">
              <w:rPr>
                <w:rFonts w:ascii="Arial" w:hAnsi="Arial" w:cs="Arial"/>
                <w:kern w:val="1"/>
              </w:rPr>
              <w:t>.00 до 1</w:t>
            </w:r>
            <w:r>
              <w:rPr>
                <w:rFonts w:ascii="Arial" w:hAnsi="Arial" w:cs="Arial"/>
                <w:kern w:val="1"/>
              </w:rPr>
              <w:t>6</w:t>
            </w:r>
            <w:r w:rsidRPr="00810FEC">
              <w:rPr>
                <w:rFonts w:ascii="Arial" w:hAnsi="Arial" w:cs="Arial"/>
                <w:kern w:val="1"/>
              </w:rPr>
              <w:t>.00</w:t>
            </w:r>
            <w:r>
              <w:rPr>
                <w:rFonts w:ascii="Arial" w:hAnsi="Arial" w:cs="Arial"/>
                <w:kern w:val="1"/>
              </w:rPr>
              <w:t xml:space="preserve"> (без перерыва)</w:t>
            </w:r>
          </w:p>
        </w:tc>
      </w:tr>
      <w:tr w:rsidR="003A7881" w:rsidRPr="00810FEC" w:rsidTr="003A788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81" w:rsidRPr="00810FEC" w:rsidRDefault="003A788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81" w:rsidRPr="00810FEC" w:rsidRDefault="003A7881" w:rsidP="0093588E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 xml:space="preserve">с </w:t>
            </w:r>
            <w:r>
              <w:rPr>
                <w:rFonts w:ascii="Arial" w:hAnsi="Arial" w:cs="Arial"/>
                <w:kern w:val="1"/>
              </w:rPr>
              <w:t>8</w:t>
            </w:r>
            <w:r w:rsidRPr="00810FEC">
              <w:rPr>
                <w:rFonts w:ascii="Arial" w:hAnsi="Arial" w:cs="Arial"/>
                <w:kern w:val="1"/>
              </w:rPr>
              <w:t>.00 до 1</w:t>
            </w:r>
            <w:r>
              <w:rPr>
                <w:rFonts w:ascii="Arial" w:hAnsi="Arial" w:cs="Arial"/>
                <w:kern w:val="1"/>
              </w:rPr>
              <w:t>6</w:t>
            </w:r>
            <w:r w:rsidRPr="00810FEC">
              <w:rPr>
                <w:rFonts w:ascii="Arial" w:hAnsi="Arial" w:cs="Arial"/>
                <w:kern w:val="1"/>
              </w:rPr>
              <w:t>.00</w:t>
            </w:r>
            <w:r>
              <w:rPr>
                <w:rFonts w:ascii="Arial" w:hAnsi="Arial" w:cs="Arial"/>
                <w:kern w:val="1"/>
              </w:rPr>
              <w:t xml:space="preserve"> (без перерыва)</w:t>
            </w:r>
          </w:p>
        </w:tc>
      </w:tr>
      <w:tr w:rsidR="003A7881" w:rsidRPr="00810FEC" w:rsidTr="003A788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81" w:rsidRPr="00810FEC" w:rsidRDefault="003A788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81" w:rsidRPr="00810FEC" w:rsidRDefault="003A7881" w:rsidP="0093588E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 xml:space="preserve">с </w:t>
            </w:r>
            <w:r>
              <w:rPr>
                <w:rFonts w:ascii="Arial" w:hAnsi="Arial" w:cs="Arial"/>
                <w:kern w:val="1"/>
              </w:rPr>
              <w:t>8</w:t>
            </w:r>
            <w:r w:rsidRPr="00810FEC">
              <w:rPr>
                <w:rFonts w:ascii="Arial" w:hAnsi="Arial" w:cs="Arial"/>
                <w:kern w:val="1"/>
              </w:rPr>
              <w:t>.00 до 1</w:t>
            </w:r>
            <w:r>
              <w:rPr>
                <w:rFonts w:ascii="Arial" w:hAnsi="Arial" w:cs="Arial"/>
                <w:kern w:val="1"/>
              </w:rPr>
              <w:t>6</w:t>
            </w:r>
            <w:r w:rsidRPr="00810FEC">
              <w:rPr>
                <w:rFonts w:ascii="Arial" w:hAnsi="Arial" w:cs="Arial"/>
                <w:kern w:val="1"/>
              </w:rPr>
              <w:t>.00</w:t>
            </w:r>
            <w:r>
              <w:rPr>
                <w:rFonts w:ascii="Arial" w:hAnsi="Arial" w:cs="Arial"/>
                <w:kern w:val="1"/>
              </w:rPr>
              <w:t xml:space="preserve"> (без перерыва)</w:t>
            </w:r>
          </w:p>
        </w:tc>
      </w:tr>
      <w:tr w:rsidR="00343921" w:rsidRPr="00810FEC" w:rsidTr="003A788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выходной</w:t>
            </w:r>
          </w:p>
        </w:tc>
      </w:tr>
      <w:tr w:rsidR="00343921" w:rsidRPr="00810FEC" w:rsidTr="003A788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1"/>
              </w:rPr>
            </w:pPr>
            <w:r w:rsidRPr="00810FEC">
              <w:rPr>
                <w:rFonts w:ascii="Arial" w:hAnsi="Arial" w:cs="Arial"/>
                <w:kern w:val="1"/>
              </w:rPr>
              <w:t>выходной</w:t>
            </w:r>
          </w:p>
        </w:tc>
      </w:tr>
    </w:tbl>
    <w:p w:rsidR="00343921" w:rsidRPr="00810FEC" w:rsidRDefault="00343921" w:rsidP="00343921">
      <w:pPr>
        <w:tabs>
          <w:tab w:val="left" w:pos="709"/>
        </w:tabs>
        <w:rPr>
          <w:rFonts w:ascii="Arial" w:eastAsia="Arial" w:hAnsi="Arial" w:cs="Arial"/>
          <w:kern w:val="2"/>
        </w:rPr>
      </w:pP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t xml:space="preserve">    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t xml:space="preserve">Телефон Администрации  </w:t>
      </w:r>
      <w:r w:rsidR="003A7881">
        <w:rPr>
          <w:rFonts w:ascii="Arial" w:eastAsia="Arial" w:hAnsi="Arial" w:cs="Arial"/>
          <w:kern w:val="2"/>
        </w:rPr>
        <w:t>Нижнегридинского</w:t>
      </w:r>
      <w:r w:rsidRPr="00810FEC">
        <w:rPr>
          <w:rFonts w:ascii="Arial" w:eastAsia="Arial" w:hAnsi="Arial" w:cs="Arial"/>
          <w:kern w:val="2"/>
        </w:rPr>
        <w:t xml:space="preserve"> сельсовета: 8-471</w:t>
      </w:r>
      <w:r w:rsidR="003A7881">
        <w:rPr>
          <w:rFonts w:ascii="Arial" w:eastAsia="Arial" w:hAnsi="Arial" w:cs="Arial"/>
          <w:kern w:val="2"/>
        </w:rPr>
        <w:t>3</w:t>
      </w:r>
      <w:r w:rsidRPr="00810FEC">
        <w:rPr>
          <w:rFonts w:ascii="Arial" w:eastAsia="Arial" w:hAnsi="Arial" w:cs="Arial"/>
          <w:kern w:val="2"/>
        </w:rPr>
        <w:t>6-</w:t>
      </w:r>
      <w:r w:rsidR="003A7881">
        <w:rPr>
          <w:rFonts w:ascii="Arial" w:eastAsia="Arial" w:hAnsi="Arial" w:cs="Arial"/>
          <w:kern w:val="2"/>
        </w:rPr>
        <w:t>2</w:t>
      </w:r>
      <w:r w:rsidRPr="00810FEC">
        <w:rPr>
          <w:rFonts w:ascii="Arial" w:eastAsia="Arial" w:hAnsi="Arial" w:cs="Arial"/>
          <w:kern w:val="2"/>
        </w:rPr>
        <w:t>-</w:t>
      </w:r>
      <w:r w:rsidR="003A7881">
        <w:rPr>
          <w:rFonts w:ascii="Arial" w:eastAsia="Arial" w:hAnsi="Arial" w:cs="Arial"/>
          <w:kern w:val="2"/>
        </w:rPr>
        <w:t>21</w:t>
      </w:r>
      <w:r w:rsidRPr="00810FEC">
        <w:rPr>
          <w:rFonts w:ascii="Arial" w:eastAsia="Arial" w:hAnsi="Arial" w:cs="Arial"/>
          <w:kern w:val="2"/>
        </w:rPr>
        <w:t>-</w:t>
      </w:r>
      <w:r w:rsidR="003A7881">
        <w:rPr>
          <w:rFonts w:ascii="Arial" w:eastAsia="Arial" w:hAnsi="Arial" w:cs="Arial"/>
          <w:kern w:val="2"/>
        </w:rPr>
        <w:t>24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 w:rsidRPr="00810FEC">
        <w:rPr>
          <w:rFonts w:ascii="Arial" w:eastAsia="Arial" w:hAnsi="Arial" w:cs="Arial"/>
          <w:kern w:val="2"/>
        </w:rPr>
        <w:t xml:space="preserve">Справочные  телефоны </w:t>
      </w:r>
      <w:r w:rsidRPr="00810FEC">
        <w:rPr>
          <w:rFonts w:ascii="Arial" w:eastAsia="Arial" w:hAnsi="Arial" w:cs="Arial"/>
          <w:kern w:val="2"/>
          <w:lang w:eastAsia="zh-CN"/>
        </w:rPr>
        <w:t>МФЦ</w:t>
      </w:r>
      <w:r w:rsidRPr="00810FEC">
        <w:rPr>
          <w:rFonts w:ascii="Arial" w:eastAsia="Arial" w:hAnsi="Arial" w:cs="Arial"/>
          <w:kern w:val="2"/>
        </w:rPr>
        <w:t>: 8-47156-2-</w:t>
      </w:r>
      <w:r w:rsidR="003A7881">
        <w:rPr>
          <w:rFonts w:ascii="Arial" w:eastAsia="Arial" w:hAnsi="Arial" w:cs="Arial"/>
          <w:kern w:val="2"/>
        </w:rPr>
        <w:t>5</w:t>
      </w:r>
      <w:r w:rsidRPr="00810FEC">
        <w:rPr>
          <w:rFonts w:ascii="Arial" w:eastAsia="Arial" w:hAnsi="Arial" w:cs="Arial"/>
          <w:kern w:val="2"/>
        </w:rPr>
        <w:t>0-3</w:t>
      </w:r>
      <w:r w:rsidR="003A7881">
        <w:rPr>
          <w:rFonts w:ascii="Arial" w:eastAsia="Arial" w:hAnsi="Arial" w:cs="Arial"/>
          <w:kern w:val="2"/>
        </w:rPr>
        <w:t>1</w:t>
      </w:r>
    </w:p>
    <w:p w:rsidR="00343921" w:rsidRPr="00810FEC" w:rsidRDefault="00343921" w:rsidP="00343921">
      <w:pPr>
        <w:tabs>
          <w:tab w:val="left" w:pos="709"/>
        </w:tabs>
        <w:ind w:firstLine="53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343921" w:rsidRPr="00810FEC" w:rsidRDefault="00343921" w:rsidP="00343921">
      <w:pPr>
        <w:tabs>
          <w:tab w:val="left" w:pos="709"/>
        </w:tabs>
        <w:ind w:firstLine="53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- на официальном сайте Администрации </w:t>
      </w:r>
      <w:r w:rsidR="006A4D23">
        <w:rPr>
          <w:rFonts w:ascii="Arial" w:hAnsi="Arial" w:cs="Arial"/>
          <w:kern w:val="1"/>
        </w:rPr>
        <w:t>Нижнегридинского</w:t>
      </w:r>
      <w:r w:rsidRPr="00810FEC">
        <w:rPr>
          <w:rFonts w:ascii="Arial" w:hAnsi="Arial" w:cs="Arial"/>
          <w:kern w:val="1"/>
        </w:rPr>
        <w:t xml:space="preserve"> сельсовета Курской области (далее - ОМСУ) – </w:t>
      </w:r>
      <w:r w:rsidR="0093588E" w:rsidRPr="0093588E">
        <w:t xml:space="preserve"> </w:t>
      </w:r>
      <w:r w:rsidR="0093588E" w:rsidRPr="0093588E">
        <w:rPr>
          <w:rFonts w:ascii="Arial" w:hAnsi="Arial" w:cs="Arial"/>
          <w:kern w:val="1"/>
        </w:rPr>
        <w:t>http://n-grid.ru</w:t>
      </w:r>
      <w:r w:rsidR="0093588E">
        <w:rPr>
          <w:rFonts w:ascii="Arial" w:hAnsi="Arial" w:cs="Arial"/>
          <w:kern w:val="1"/>
        </w:rPr>
        <w:t>;</w:t>
      </w:r>
    </w:p>
    <w:p w:rsidR="00343921" w:rsidRPr="00810FEC" w:rsidRDefault="00343921" w:rsidP="00343921">
      <w:pPr>
        <w:widowControl w:val="0"/>
        <w:tabs>
          <w:tab w:val="left" w:pos="709"/>
        </w:tabs>
        <w:ind w:firstLine="53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810FEC">
          <w:rPr>
            <w:rFonts w:ascii="Arial" w:hAnsi="Arial" w:cs="Arial"/>
            <w:kern w:val="1"/>
            <w:u w:val="single"/>
            <w:lang w:val="en-US"/>
          </w:rPr>
          <w:t>http</w:t>
        </w:r>
        <w:r w:rsidRPr="00810FEC">
          <w:rPr>
            <w:rFonts w:ascii="Arial" w:hAnsi="Arial" w:cs="Arial"/>
            <w:kern w:val="1"/>
            <w:u w:val="single"/>
          </w:rPr>
          <w:t>://</w:t>
        </w:r>
        <w:r w:rsidRPr="00810FEC">
          <w:rPr>
            <w:rFonts w:ascii="Arial" w:hAnsi="Arial" w:cs="Arial"/>
            <w:kern w:val="1"/>
            <w:u w:val="single"/>
            <w:lang w:val="en-US"/>
          </w:rPr>
          <w:t>rpgu</w:t>
        </w:r>
        <w:r w:rsidRPr="00810FEC">
          <w:rPr>
            <w:rFonts w:ascii="Arial" w:hAnsi="Arial" w:cs="Arial"/>
            <w:kern w:val="1"/>
            <w:u w:val="single"/>
          </w:rPr>
          <w:t>.</w:t>
        </w:r>
        <w:r w:rsidRPr="00810FEC">
          <w:rPr>
            <w:rFonts w:ascii="Arial" w:hAnsi="Arial" w:cs="Arial"/>
            <w:kern w:val="1"/>
            <w:u w:val="single"/>
            <w:lang w:val="en-US"/>
          </w:rPr>
          <w:t>rkursk</w:t>
        </w:r>
        <w:r w:rsidRPr="00810FEC">
          <w:rPr>
            <w:rFonts w:ascii="Arial" w:hAnsi="Arial" w:cs="Arial"/>
            <w:kern w:val="1"/>
            <w:u w:val="single"/>
          </w:rPr>
          <w:t>.</w:t>
        </w:r>
        <w:r w:rsidRPr="00810FEC">
          <w:rPr>
            <w:rFonts w:ascii="Arial" w:hAnsi="Arial" w:cs="Arial"/>
            <w:kern w:val="1"/>
            <w:u w:val="single"/>
            <w:lang w:val="en-US"/>
          </w:rPr>
          <w:t>ru</w:t>
        </w:r>
      </w:hyperlink>
      <w:r w:rsidRPr="00810FEC">
        <w:rPr>
          <w:rFonts w:ascii="Arial" w:hAnsi="Arial" w:cs="Arial"/>
          <w:kern w:val="1"/>
        </w:rPr>
        <w:t>) (далее - Региональный портал);</w:t>
      </w:r>
    </w:p>
    <w:p w:rsidR="00343921" w:rsidRPr="00810FEC" w:rsidRDefault="00343921" w:rsidP="00343921">
      <w:pPr>
        <w:widowControl w:val="0"/>
        <w:tabs>
          <w:tab w:val="left" w:pos="709"/>
        </w:tabs>
        <w:ind w:firstLine="53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810FEC">
          <w:rPr>
            <w:rFonts w:ascii="Arial" w:hAnsi="Arial" w:cs="Arial"/>
            <w:kern w:val="1"/>
            <w:u w:val="single"/>
            <w:lang w:val="en-US"/>
          </w:rPr>
          <w:t>http</w:t>
        </w:r>
        <w:r w:rsidRPr="00810FEC">
          <w:rPr>
            <w:rFonts w:ascii="Arial" w:hAnsi="Arial" w:cs="Arial"/>
            <w:kern w:val="1"/>
            <w:u w:val="single"/>
          </w:rPr>
          <w:t>://</w:t>
        </w:r>
        <w:r w:rsidRPr="00810FEC">
          <w:rPr>
            <w:rFonts w:ascii="Arial" w:hAnsi="Arial" w:cs="Arial"/>
            <w:kern w:val="1"/>
            <w:u w:val="single"/>
            <w:lang w:val="en-US"/>
          </w:rPr>
          <w:t>gosuslugi</w:t>
        </w:r>
        <w:r w:rsidRPr="00810FEC">
          <w:rPr>
            <w:rFonts w:ascii="Arial" w:hAnsi="Arial" w:cs="Arial"/>
            <w:kern w:val="1"/>
            <w:u w:val="single"/>
          </w:rPr>
          <w:t>.</w:t>
        </w:r>
        <w:r w:rsidRPr="00810FEC">
          <w:rPr>
            <w:rFonts w:ascii="Arial" w:hAnsi="Arial" w:cs="Arial"/>
            <w:kern w:val="1"/>
            <w:u w:val="single"/>
            <w:lang w:val="en-US"/>
          </w:rPr>
          <w:t>ru</w:t>
        </w:r>
      </w:hyperlink>
      <w:r w:rsidRPr="00810FEC">
        <w:rPr>
          <w:rFonts w:ascii="Arial" w:hAnsi="Arial" w:cs="Arial"/>
          <w:kern w:val="1"/>
        </w:rPr>
        <w:t>) (далее – Федеральный портал).</w:t>
      </w:r>
    </w:p>
    <w:p w:rsidR="00343921" w:rsidRPr="00810FEC" w:rsidRDefault="00343921" w:rsidP="00343921">
      <w:pPr>
        <w:tabs>
          <w:tab w:val="left" w:pos="709"/>
        </w:tabs>
        <w:ind w:firstLine="53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Адрес официального сайта МФЦ: www.mfc-kursk.ru.</w:t>
      </w:r>
    </w:p>
    <w:p w:rsidR="00343921" w:rsidRPr="00810FEC" w:rsidRDefault="00343921" w:rsidP="00343921">
      <w:pPr>
        <w:tabs>
          <w:tab w:val="left" w:pos="709"/>
        </w:tabs>
        <w:ind w:firstLine="53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Электронная почта МФЦ: mfc@rkursk.ru.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20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8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Информация об услуге, порядке ее оказания предоставляется заявителям на безвозмездной основе.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Информирование заявителей организуется следующим образом: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индивидуальное информирование (устное, письменное);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публичное информирование (средства массовой информации, сеть «Интернет»).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810FEC">
          <w:rPr>
            <w:rFonts w:ascii="Arial" w:hAnsi="Arial" w:cs="Arial"/>
            <w:kern w:val="1"/>
            <w:u w:val="single"/>
          </w:rPr>
          <w:t>сайте</w:t>
        </w:r>
      </w:hyperlink>
      <w:r w:rsidRPr="00810FEC">
        <w:rPr>
          <w:rFonts w:ascii="Arial" w:hAnsi="Arial" w:cs="Arial"/>
          <w:kern w:val="1"/>
        </w:rPr>
        <w:t xml:space="preserve"> администрации сельсовета и на информационном стенде.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343921" w:rsidRPr="00810FEC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</w:t>
      </w:r>
      <w:r w:rsidRPr="00810FEC">
        <w:rPr>
          <w:rFonts w:ascii="Arial" w:hAnsi="Arial" w:cs="Arial"/>
          <w:kern w:val="1"/>
        </w:rPr>
        <w:lastRenderedPageBreak/>
        <w:t>законом срок предоставляется  письменный ответ по существу поставленных в устном обращении вопросах.</w:t>
      </w:r>
    </w:p>
    <w:p w:rsidR="00343921" w:rsidRPr="00810FEC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343921" w:rsidRPr="00810FEC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343921" w:rsidRPr="00810FEC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343921" w:rsidRPr="00810FEC" w:rsidRDefault="00343921" w:rsidP="00343921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643BE5" w:rsidRPr="00810FEC" w:rsidRDefault="00643BE5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numPr>
          <w:ilvl w:val="0"/>
          <w:numId w:val="38"/>
        </w:num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 w:rsidRPr="00810FEC">
        <w:rPr>
          <w:rFonts w:ascii="Arial" w:hAnsi="Arial" w:cs="Arial"/>
          <w:b/>
        </w:rPr>
        <w:t>Стандарт предоставления муниципальной услуги</w:t>
      </w:r>
    </w:p>
    <w:p w:rsidR="00343921" w:rsidRPr="00810FEC" w:rsidRDefault="00343921" w:rsidP="00343921">
      <w:pPr>
        <w:tabs>
          <w:tab w:val="left" w:pos="993"/>
        </w:tabs>
        <w:ind w:left="720"/>
        <w:jc w:val="center"/>
        <w:rPr>
          <w:rFonts w:ascii="Arial" w:hAnsi="Arial" w:cs="Arial"/>
          <w:u w:val="single"/>
        </w:rPr>
      </w:pPr>
    </w:p>
    <w:p w:rsidR="00343921" w:rsidRPr="00810FEC" w:rsidRDefault="00343921" w:rsidP="00343921">
      <w:pPr>
        <w:tabs>
          <w:tab w:val="left" w:pos="993"/>
        </w:tabs>
        <w:jc w:val="center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b/>
          <w:color w:val="000000"/>
        </w:rPr>
        <w:t>2.1. Наименование муниципальной услуги</w:t>
      </w:r>
    </w:p>
    <w:p w:rsidR="00343921" w:rsidRPr="00810FEC" w:rsidRDefault="00343921" w:rsidP="00343921">
      <w:pPr>
        <w:tabs>
          <w:tab w:val="left" w:pos="993"/>
        </w:tabs>
        <w:jc w:val="center"/>
        <w:rPr>
          <w:rFonts w:ascii="Arial" w:hAnsi="Arial" w:cs="Arial"/>
          <w:b/>
          <w:color w:val="000000"/>
        </w:rPr>
      </w:pPr>
    </w:p>
    <w:p w:rsidR="00343921" w:rsidRPr="00810FEC" w:rsidRDefault="00343921" w:rsidP="00343921">
      <w:pPr>
        <w:ind w:firstLine="709"/>
        <w:jc w:val="both"/>
        <w:rPr>
          <w:rFonts w:ascii="Arial" w:eastAsia="Arial Unicode MS" w:hAnsi="Arial" w:cs="Arial"/>
        </w:rPr>
      </w:pPr>
      <w:r w:rsidRPr="00810FEC">
        <w:rPr>
          <w:rFonts w:ascii="Arial" w:hAnsi="Arial" w:cs="Arial"/>
          <w:bCs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810FEC">
        <w:rPr>
          <w:rFonts w:ascii="Arial" w:eastAsia="Arial Unicode MS" w:hAnsi="Arial" w:cs="Arial"/>
          <w:bCs/>
        </w:rPr>
        <w:t>(далее – муниципальная услуга).</w:t>
      </w:r>
    </w:p>
    <w:p w:rsidR="00343921" w:rsidRPr="00810FEC" w:rsidRDefault="00343921" w:rsidP="00343921">
      <w:pPr>
        <w:ind w:firstLine="709"/>
        <w:jc w:val="both"/>
        <w:rPr>
          <w:rFonts w:ascii="Arial" w:eastAsia="Arial Unicode MS" w:hAnsi="Arial" w:cs="Arial"/>
        </w:rPr>
      </w:pP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center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b/>
          <w:color w:val="000000"/>
        </w:rPr>
        <w:t xml:space="preserve"> 2.2. Наименование органа, предоставляющего муниципальную услугу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343921" w:rsidRPr="00810FEC" w:rsidRDefault="00343921" w:rsidP="00343921">
      <w:pPr>
        <w:pStyle w:val="p6"/>
        <w:shd w:val="clear" w:color="auto" w:fill="FFFFFF"/>
        <w:spacing w:after="0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810FEC">
        <w:rPr>
          <w:rFonts w:ascii="Arial" w:hAnsi="Arial" w:cs="Arial"/>
          <w:bCs/>
          <w:iCs/>
          <w:sz w:val="24"/>
          <w:szCs w:val="24"/>
        </w:rPr>
        <w:t xml:space="preserve">Муниципальная услуга предоставляется Администрацией </w:t>
      </w:r>
      <w:r w:rsidR="006A4D23">
        <w:rPr>
          <w:rFonts w:ascii="Arial" w:hAnsi="Arial" w:cs="Arial"/>
          <w:bCs/>
          <w:iCs/>
          <w:sz w:val="24"/>
          <w:szCs w:val="24"/>
        </w:rPr>
        <w:t>Нижнегридинского</w:t>
      </w:r>
      <w:r w:rsidRPr="00810FEC">
        <w:rPr>
          <w:rFonts w:ascii="Arial" w:hAnsi="Arial" w:cs="Arial"/>
          <w:bCs/>
          <w:iCs/>
          <w:sz w:val="24"/>
          <w:szCs w:val="24"/>
        </w:rPr>
        <w:t xml:space="preserve">  сельсовета Курской области. 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</w:rPr>
        <w:t>В предоставлении государственной услуги участвуют</w:t>
      </w:r>
      <w:r w:rsidRPr="00810FEC">
        <w:rPr>
          <w:rFonts w:ascii="Arial" w:hAnsi="Arial" w:cs="Arial"/>
          <w:color w:val="000000"/>
        </w:rPr>
        <w:t>: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lastRenderedPageBreak/>
        <w:t>- Курский межрайонный отдел Управления Росреестра по Курской области;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- Межрайонная инспекция Федеральной налоговой службы № 2 по Курской области;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- департамент экологической безопасности и природопользования Курской области;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- ОБУ «МФЦ».</w:t>
      </w:r>
    </w:p>
    <w:p w:rsidR="00343921" w:rsidRPr="00810FEC" w:rsidRDefault="00343921" w:rsidP="00343921">
      <w:pPr>
        <w:spacing w:line="100" w:lineRule="atLeast"/>
        <w:ind w:firstLine="708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решением представительного органа.</w:t>
      </w:r>
    </w:p>
    <w:p w:rsidR="00343921" w:rsidRPr="00810FEC" w:rsidRDefault="00343921" w:rsidP="00343921">
      <w:pPr>
        <w:spacing w:line="100" w:lineRule="atLeast"/>
        <w:ind w:firstLine="708"/>
        <w:jc w:val="both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b/>
          <w:color w:val="000000"/>
        </w:rPr>
        <w:t>2.3. Описание результата предоставления муниципальной услуги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Результатом исполнения муниципальной услуги являются: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1) акт  о переводе земель или земельных участков в составе таких земель из одной категории в другую;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2) акт об отказе в переводе земель или земельных участков в составе таких земель из одной категории в другую.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</w:p>
    <w:p w:rsidR="00343921" w:rsidRPr="00810FEC" w:rsidRDefault="00343921" w:rsidP="00343921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343921" w:rsidRPr="00810FEC" w:rsidRDefault="00343921" w:rsidP="00343921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  <w:color w:val="000000"/>
        </w:rPr>
      </w:pPr>
    </w:p>
    <w:p w:rsidR="00343921" w:rsidRPr="00810FEC" w:rsidRDefault="00343921" w:rsidP="0034392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 xml:space="preserve">Муниципальная услуга предоставляется в течение </w:t>
      </w:r>
      <w:r w:rsidRPr="00810FEC">
        <w:rPr>
          <w:rFonts w:ascii="Arial" w:hAnsi="Arial" w:cs="Arial"/>
          <w:color w:val="000000"/>
        </w:rPr>
        <w:br/>
        <w:t>60 календарных дней со дня регистрации ходатайства.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Срок приостановления муниципальной услуги не предусмотрен законодательством Российской Федерации.</w:t>
      </w:r>
    </w:p>
    <w:p w:rsidR="00343921" w:rsidRPr="00810FEC" w:rsidRDefault="00343921" w:rsidP="0034392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Срок выдачи результата муниципальной услуги 1 рабочий день.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</w:p>
    <w:p w:rsidR="00343921" w:rsidRPr="00810FEC" w:rsidRDefault="00343921" w:rsidP="0034392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ru-RU"/>
        </w:rPr>
      </w:pPr>
      <w:r w:rsidRPr="00810FEC">
        <w:rPr>
          <w:rFonts w:ascii="Arial" w:hAnsi="Arial" w:cs="Arial"/>
          <w:b/>
        </w:rPr>
        <w:t xml:space="preserve">2.5. </w:t>
      </w:r>
      <w:r w:rsidRPr="00810FEC">
        <w:rPr>
          <w:rFonts w:ascii="Arial" w:eastAsia="Calibri" w:hAnsi="Arial" w:cs="Arial"/>
          <w:b/>
          <w:bCs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ru-RU"/>
        </w:rPr>
      </w:pPr>
      <w:r w:rsidRPr="00810FEC">
        <w:rPr>
          <w:rFonts w:ascii="Arial" w:eastAsia="Calibri" w:hAnsi="Arial" w:cs="Arial"/>
          <w:b/>
          <w:bCs/>
          <w:lang w:eastAsia="ru-RU"/>
        </w:rPr>
        <w:t>опубликования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color w:val="000000"/>
        </w:rPr>
        <w:t xml:space="preserve">Предоставление муниципальной услуги осуществляется </w:t>
      </w:r>
      <w:r w:rsidRPr="00810FEC">
        <w:rPr>
          <w:rFonts w:ascii="Arial" w:hAnsi="Arial" w:cs="Arial"/>
          <w:color w:val="000000"/>
        </w:rPr>
        <w:br/>
        <w:t>в соответствии со следующими нормативными правовыми актами: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Конституцией Российской Федерации («Российская газета», № 237, 25.12.1993);</w:t>
      </w:r>
    </w:p>
    <w:p w:rsidR="00343921" w:rsidRPr="00810FEC" w:rsidRDefault="00343921" w:rsidP="0034392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Гражданским кодексом Российской Федерации от 30 ноября 1994 г.</w:t>
      </w:r>
      <w:r w:rsidRPr="00810FEC">
        <w:rPr>
          <w:rFonts w:ascii="Arial" w:hAnsi="Arial" w:cs="Arial"/>
          <w:color w:val="000000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343921" w:rsidRPr="00810FEC" w:rsidRDefault="00343921" w:rsidP="0034392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lastRenderedPageBreak/>
        <w:t>Земельным кодексом Российской Федерации от 25.10.2001 г. №136-ФЗ («Российская газета», № 211-212, 30.10.2001 г.);</w:t>
      </w:r>
    </w:p>
    <w:p w:rsidR="00343921" w:rsidRPr="00810FEC" w:rsidRDefault="00343921" w:rsidP="0034392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 xml:space="preserve">Федеральным законом от 18 июня 2001 г. № 78-ФЗ </w:t>
      </w:r>
      <w:r w:rsidRPr="00810FEC">
        <w:rPr>
          <w:rFonts w:ascii="Arial" w:hAnsi="Arial" w:cs="Arial"/>
          <w:color w:val="000000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810FEC">
        <w:rPr>
          <w:rFonts w:ascii="Arial" w:hAnsi="Arial" w:cs="Arial"/>
          <w:color w:val="000000"/>
        </w:rPr>
        <w:br/>
        <w:t>ст. 2582);</w:t>
      </w:r>
    </w:p>
    <w:p w:rsidR="00343921" w:rsidRPr="00810FEC" w:rsidRDefault="00343921" w:rsidP="0034392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343921" w:rsidRPr="00810FEC" w:rsidRDefault="00343921" w:rsidP="00343921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810FEC">
        <w:rPr>
          <w:color w:val="000000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 (</w:t>
      </w:r>
      <w:r w:rsidRPr="00810FEC">
        <w:rPr>
          <w:sz w:val="24"/>
          <w:szCs w:val="24"/>
        </w:rPr>
        <w:t>«Российская газета», № 290, 30.12.2004 г.)</w:t>
      </w:r>
      <w:r w:rsidRPr="00810FEC">
        <w:rPr>
          <w:color w:val="000000"/>
          <w:sz w:val="24"/>
          <w:szCs w:val="24"/>
        </w:rPr>
        <w:t>;</w:t>
      </w:r>
    </w:p>
    <w:p w:rsidR="00343921" w:rsidRPr="00810FEC" w:rsidRDefault="00343921" w:rsidP="0034392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 xml:space="preserve">Федеральным законом от 24 июля 2007 г. № 221-ФЗ </w:t>
      </w:r>
      <w:r w:rsidRPr="00810FEC">
        <w:rPr>
          <w:rFonts w:ascii="Arial" w:hAnsi="Arial" w:cs="Arial"/>
          <w:color w:val="000000"/>
        </w:rPr>
        <w:br/>
        <w:t xml:space="preserve">«О государственном кадастре недвижимости» («Российская газета», </w:t>
      </w:r>
      <w:r w:rsidRPr="00810FEC">
        <w:rPr>
          <w:rFonts w:ascii="Arial" w:hAnsi="Arial" w:cs="Arial"/>
          <w:color w:val="000000"/>
        </w:rPr>
        <w:br/>
        <w:t>№ 165, 01.08.2007 г., Собрание законодательства Российской Федерации, 2007 г., № 31 ст. 4017);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hAnsi="Arial" w:cs="Arial"/>
        </w:rPr>
        <w:t xml:space="preserve">Законом Курской области от 04.01.2003 г. № 1-ЗКО </w:t>
      </w:r>
      <w:r w:rsidRPr="00810FEC">
        <w:rPr>
          <w:rFonts w:ascii="Arial" w:hAnsi="Arial" w:cs="Arial"/>
        </w:rPr>
        <w:br/>
        <w:t xml:space="preserve">«Об административных правонарушениях в Курской области» («Курская правда» № </w:t>
      </w:r>
      <w:r w:rsidRPr="00810FEC">
        <w:rPr>
          <w:rFonts w:ascii="Arial" w:eastAsia="Calibri" w:hAnsi="Arial" w:cs="Arial"/>
          <w:lang w:eastAsia="ru-RU"/>
        </w:rPr>
        <w:t>4-5, 11.01.2003</w:t>
      </w:r>
      <w:r w:rsidRPr="00810FEC">
        <w:rPr>
          <w:rFonts w:ascii="Arial" w:hAnsi="Arial" w:cs="Arial"/>
        </w:rPr>
        <w:t xml:space="preserve"> г, «Курск» № 3, 15.01.2003 г.);</w:t>
      </w:r>
    </w:p>
    <w:p w:rsidR="00343921" w:rsidRPr="00810FEC" w:rsidRDefault="00343921" w:rsidP="00343921">
      <w:pPr>
        <w:pStyle w:val="a3"/>
        <w:ind w:firstLine="709"/>
        <w:jc w:val="both"/>
        <w:rPr>
          <w:sz w:val="24"/>
          <w:szCs w:val="24"/>
        </w:rPr>
      </w:pPr>
      <w:r w:rsidRPr="00810FEC">
        <w:rPr>
          <w:color w:val="000000"/>
          <w:sz w:val="24"/>
          <w:szCs w:val="24"/>
        </w:rPr>
        <w:t xml:space="preserve">Постановлением Администрации Курской области от 20 апреля </w:t>
      </w:r>
      <w:r w:rsidRPr="00810FEC">
        <w:rPr>
          <w:color w:val="000000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(«Курская правда», N 46, 28.04.2012)</w:t>
      </w:r>
      <w:r w:rsidRPr="00810FEC">
        <w:rPr>
          <w:sz w:val="24"/>
          <w:szCs w:val="24"/>
        </w:rPr>
        <w:t>;</w:t>
      </w:r>
    </w:p>
    <w:p w:rsidR="006A4D23" w:rsidRDefault="00343921" w:rsidP="006A4D23">
      <w:pPr>
        <w:ind w:firstLine="53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lang w:eastAsia="ru-RU"/>
        </w:rPr>
        <w:tab/>
      </w:r>
      <w:r w:rsidR="006A4D23" w:rsidRPr="00D752AC">
        <w:rPr>
          <w:rFonts w:ascii="Arial" w:hAnsi="Arial" w:cs="Arial"/>
          <w:color w:val="000000"/>
        </w:rPr>
        <w:t xml:space="preserve">  постановлением Администрации </w:t>
      </w:r>
      <w:r w:rsidR="006A4D23">
        <w:rPr>
          <w:rFonts w:ascii="Arial" w:hAnsi="Arial" w:cs="Arial"/>
          <w:color w:val="000000"/>
        </w:rPr>
        <w:t>Нижнегридинского</w:t>
      </w:r>
      <w:r w:rsidR="006A4D23" w:rsidRPr="00D752AC">
        <w:rPr>
          <w:rFonts w:ascii="Arial" w:hAnsi="Arial" w:cs="Arial"/>
          <w:color w:val="000000"/>
        </w:rPr>
        <w:t xml:space="preserve"> сельсовета Большесолдатского района Курской области от </w:t>
      </w:r>
      <w:r w:rsidR="006A4D23">
        <w:rPr>
          <w:rFonts w:ascii="Arial" w:hAnsi="Arial" w:cs="Arial"/>
          <w:color w:val="000000"/>
        </w:rPr>
        <w:t>27</w:t>
      </w:r>
      <w:r w:rsidR="006A4D23" w:rsidRPr="00D752AC">
        <w:rPr>
          <w:rFonts w:ascii="Arial" w:hAnsi="Arial" w:cs="Arial"/>
          <w:color w:val="000000"/>
        </w:rPr>
        <w:t>.</w:t>
      </w:r>
      <w:r w:rsidR="006A4D23">
        <w:rPr>
          <w:rFonts w:ascii="Arial" w:hAnsi="Arial" w:cs="Arial"/>
          <w:color w:val="000000"/>
        </w:rPr>
        <w:t>12</w:t>
      </w:r>
      <w:r w:rsidR="006A4D23" w:rsidRPr="00D752AC">
        <w:rPr>
          <w:rFonts w:ascii="Arial" w:hAnsi="Arial" w:cs="Arial"/>
          <w:color w:val="000000"/>
        </w:rPr>
        <w:t>.201</w:t>
      </w:r>
      <w:r w:rsidR="006A4D23">
        <w:rPr>
          <w:rFonts w:ascii="Arial" w:hAnsi="Arial" w:cs="Arial"/>
          <w:color w:val="000000"/>
        </w:rPr>
        <w:t>3</w:t>
      </w:r>
      <w:r w:rsidR="006A4D23" w:rsidRPr="00D752AC">
        <w:rPr>
          <w:rFonts w:ascii="Arial" w:hAnsi="Arial" w:cs="Arial"/>
          <w:color w:val="000000"/>
        </w:rPr>
        <w:t>. №</w:t>
      </w:r>
      <w:r w:rsidR="006A4D23">
        <w:rPr>
          <w:rFonts w:ascii="Arial" w:hAnsi="Arial" w:cs="Arial"/>
          <w:color w:val="000000"/>
        </w:rPr>
        <w:t>85</w:t>
      </w:r>
      <w:r w:rsidR="006A4D23" w:rsidRPr="00D752AC">
        <w:rPr>
          <w:rFonts w:ascii="Arial" w:hAnsi="Arial" w:cs="Arial"/>
          <w:color w:val="000000"/>
        </w:rPr>
        <w:t xml:space="preserve"> «Об утверждении П</w:t>
      </w:r>
      <w:r w:rsidR="006A4D23">
        <w:rPr>
          <w:rFonts w:ascii="Arial" w:hAnsi="Arial" w:cs="Arial"/>
          <w:color w:val="000000"/>
        </w:rPr>
        <w:t>равил</w:t>
      </w:r>
      <w:r w:rsidR="006A4D23" w:rsidRPr="00D752AC">
        <w:rPr>
          <w:rFonts w:ascii="Arial" w:hAnsi="Arial" w:cs="Arial"/>
          <w:color w:val="000000"/>
        </w:rPr>
        <w:t xml:space="preserve"> разработки и утверждения административных регламентов предоставления муниципальных услуг»;</w:t>
      </w:r>
    </w:p>
    <w:p w:rsidR="006A4D23" w:rsidRPr="00D752AC" w:rsidRDefault="006A4D23" w:rsidP="006A4D23">
      <w:pPr>
        <w:ind w:firstLine="539"/>
        <w:jc w:val="both"/>
        <w:rPr>
          <w:rFonts w:ascii="Arial" w:hAnsi="Arial" w:cs="Arial"/>
        </w:rPr>
      </w:pPr>
      <w:r w:rsidRPr="00D752AC">
        <w:rPr>
          <w:rFonts w:ascii="Arial" w:hAnsi="Arial" w:cs="Arial"/>
          <w:color w:val="000000"/>
        </w:rPr>
        <w:t xml:space="preserve">  постановлением Администрации </w:t>
      </w:r>
      <w:r>
        <w:rPr>
          <w:rFonts w:ascii="Arial" w:hAnsi="Arial" w:cs="Arial"/>
          <w:color w:val="000000"/>
        </w:rPr>
        <w:t>Нижнегридинского</w:t>
      </w:r>
      <w:r w:rsidRPr="00D752AC">
        <w:rPr>
          <w:rFonts w:ascii="Arial" w:hAnsi="Arial" w:cs="Arial"/>
          <w:color w:val="000000"/>
        </w:rPr>
        <w:t xml:space="preserve"> сельсовета Большесолдатского района Курской области от </w:t>
      </w:r>
      <w:r>
        <w:rPr>
          <w:rFonts w:ascii="Arial" w:hAnsi="Arial" w:cs="Arial"/>
          <w:color w:val="000000"/>
        </w:rPr>
        <w:t>27</w:t>
      </w:r>
      <w:r w:rsidRPr="00D752A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12</w:t>
      </w:r>
      <w:r w:rsidRPr="00D752AC">
        <w:rPr>
          <w:rFonts w:ascii="Arial" w:hAnsi="Arial" w:cs="Arial"/>
          <w:color w:val="000000"/>
        </w:rPr>
        <w:t>.201</w:t>
      </w:r>
      <w:r>
        <w:rPr>
          <w:rFonts w:ascii="Arial" w:hAnsi="Arial" w:cs="Arial"/>
          <w:color w:val="000000"/>
        </w:rPr>
        <w:t>3</w:t>
      </w:r>
      <w:r w:rsidRPr="00D752AC">
        <w:rPr>
          <w:rFonts w:ascii="Arial" w:hAnsi="Arial" w:cs="Arial"/>
          <w:color w:val="000000"/>
        </w:rPr>
        <w:t xml:space="preserve">г. № </w:t>
      </w:r>
      <w:r>
        <w:rPr>
          <w:rFonts w:ascii="Arial" w:hAnsi="Arial" w:cs="Arial"/>
          <w:color w:val="000000"/>
        </w:rPr>
        <w:t>83</w:t>
      </w:r>
      <w:r w:rsidRPr="00D752AC">
        <w:rPr>
          <w:rFonts w:ascii="Arial" w:hAnsi="Arial" w:cs="Arial"/>
          <w:color w:val="000000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Arial" w:hAnsi="Arial" w:cs="Arial"/>
          <w:color w:val="000000"/>
        </w:rPr>
        <w:t>Нижнегриди</w:t>
      </w:r>
      <w:r w:rsidRPr="00D752AC">
        <w:rPr>
          <w:rFonts w:ascii="Arial" w:hAnsi="Arial" w:cs="Arial"/>
          <w:color w:val="000000"/>
        </w:rPr>
        <w:t xml:space="preserve">нского сельсовета Большесолдасткого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Arial" w:hAnsi="Arial" w:cs="Arial"/>
          <w:color w:val="000000"/>
        </w:rPr>
        <w:t>Нижнегридинск</w:t>
      </w:r>
      <w:r w:rsidRPr="00D752AC">
        <w:rPr>
          <w:rFonts w:ascii="Arial" w:hAnsi="Arial" w:cs="Arial"/>
          <w:color w:val="000000"/>
        </w:rPr>
        <w:t>ого сельсовета Большесолдасткого района Курской области»;</w:t>
      </w:r>
    </w:p>
    <w:p w:rsidR="006A4D23" w:rsidRPr="00D752AC" w:rsidRDefault="006A4D23" w:rsidP="006A4D23">
      <w:pPr>
        <w:ind w:firstLine="720"/>
        <w:jc w:val="both"/>
        <w:rPr>
          <w:rFonts w:ascii="Arial" w:hAnsi="Arial" w:cs="Arial"/>
        </w:rPr>
      </w:pPr>
      <w:r w:rsidRPr="00D752AC">
        <w:rPr>
          <w:rFonts w:ascii="Arial" w:hAnsi="Arial" w:cs="Arial"/>
        </w:rPr>
        <w:t>Уставом муниципального образования «</w:t>
      </w:r>
      <w:r>
        <w:rPr>
          <w:rFonts w:ascii="Arial" w:hAnsi="Arial" w:cs="Arial"/>
        </w:rPr>
        <w:t>Нижнегридинский</w:t>
      </w:r>
      <w:r w:rsidRPr="00D752AC">
        <w:rPr>
          <w:rFonts w:ascii="Arial" w:hAnsi="Arial" w:cs="Arial"/>
        </w:rPr>
        <w:t xml:space="preserve"> сельсовет» Большесолдатского района Курской области (принят решением Собрания депутатов </w:t>
      </w:r>
      <w:r>
        <w:rPr>
          <w:rFonts w:ascii="Arial" w:hAnsi="Arial" w:cs="Arial"/>
        </w:rPr>
        <w:t>Нижнегридинского</w:t>
      </w:r>
      <w:r w:rsidRPr="00D752AC">
        <w:rPr>
          <w:rFonts w:ascii="Arial" w:hAnsi="Arial" w:cs="Arial"/>
        </w:rPr>
        <w:t xml:space="preserve"> сельсовета Курского района Курской области от 22.11.2010 г. №1</w:t>
      </w:r>
      <w:r>
        <w:rPr>
          <w:rFonts w:ascii="Arial" w:hAnsi="Arial" w:cs="Arial"/>
        </w:rPr>
        <w:t>9</w:t>
      </w:r>
      <w:r w:rsidRPr="00D752AC">
        <w:rPr>
          <w:rFonts w:ascii="Arial" w:hAnsi="Arial" w:cs="Arial"/>
        </w:rPr>
        <w:t>, зарегистрирован в Главном управлении Министерства юстиции Российской Федерации по Центральному федеральному округу по Курской области</w:t>
      </w:r>
      <w:r>
        <w:rPr>
          <w:rFonts w:ascii="Arial" w:hAnsi="Arial" w:cs="Arial"/>
        </w:rPr>
        <w:t xml:space="preserve"> 03 декабря 2010г.</w:t>
      </w:r>
      <w:r w:rsidRPr="00D752AC">
        <w:rPr>
          <w:rFonts w:ascii="Arial" w:hAnsi="Arial" w:cs="Arial"/>
        </w:rPr>
        <w:t xml:space="preserve">, государственный регистрационный № </w:t>
      </w:r>
      <w:r w:rsidRPr="00D752AC">
        <w:rPr>
          <w:rFonts w:ascii="Arial" w:hAnsi="Arial" w:cs="Arial"/>
          <w:lang w:val="en-US"/>
        </w:rPr>
        <w:t>ru</w:t>
      </w:r>
      <w:r w:rsidRPr="00D752AC">
        <w:rPr>
          <w:rFonts w:ascii="Arial" w:hAnsi="Arial" w:cs="Arial"/>
        </w:rPr>
        <w:t>.4650231</w:t>
      </w:r>
      <w:r>
        <w:rPr>
          <w:rFonts w:ascii="Arial" w:hAnsi="Arial" w:cs="Arial"/>
        </w:rPr>
        <w:t>6</w:t>
      </w:r>
      <w:r w:rsidRPr="00D752AC">
        <w:rPr>
          <w:rFonts w:ascii="Arial" w:hAnsi="Arial" w:cs="Arial"/>
        </w:rPr>
        <w:t>2010001;</w:t>
      </w:r>
    </w:p>
    <w:p w:rsidR="006A4D23" w:rsidRPr="00D752AC" w:rsidRDefault="006A4D23" w:rsidP="006A4D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52AC">
        <w:rPr>
          <w:rFonts w:ascii="Arial" w:hAnsi="Arial" w:cs="Arial"/>
        </w:rPr>
        <w:t>настоящим Регламентом.</w:t>
      </w:r>
    </w:p>
    <w:p w:rsidR="006A4D23" w:rsidRPr="00D752AC" w:rsidRDefault="006A4D23" w:rsidP="006A4D23">
      <w:pPr>
        <w:widowControl w:val="0"/>
        <w:ind w:firstLine="709"/>
        <w:jc w:val="both"/>
        <w:rPr>
          <w:rFonts w:ascii="Arial" w:hAnsi="Arial" w:cs="Arial"/>
        </w:rPr>
      </w:pPr>
    </w:p>
    <w:p w:rsidR="00343921" w:rsidRPr="00810FEC" w:rsidRDefault="00343921" w:rsidP="006A4D23">
      <w:pPr>
        <w:spacing w:line="228" w:lineRule="auto"/>
        <w:ind w:firstLine="540"/>
        <w:jc w:val="both"/>
        <w:rPr>
          <w:rFonts w:ascii="Arial" w:hAnsi="Arial" w:cs="Arial"/>
        </w:rPr>
      </w:pPr>
    </w:p>
    <w:p w:rsidR="00343921" w:rsidRPr="00810FEC" w:rsidRDefault="00343921" w:rsidP="0034392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43921" w:rsidRPr="00810FEC" w:rsidRDefault="00343921" w:rsidP="00343921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343921" w:rsidRPr="00810FEC" w:rsidRDefault="00343921" w:rsidP="00343921">
      <w:pPr>
        <w:pStyle w:val="ConsPlusNormal"/>
        <w:widowControl/>
        <w:ind w:firstLine="709"/>
        <w:jc w:val="both"/>
        <w:rPr>
          <w:rFonts w:eastAsia="Calibri"/>
          <w:i/>
          <w:sz w:val="24"/>
          <w:szCs w:val="24"/>
        </w:rPr>
      </w:pPr>
      <w:r w:rsidRPr="00810FEC">
        <w:rPr>
          <w:rFonts w:eastAsia="Calibri"/>
          <w:sz w:val="24"/>
          <w:szCs w:val="24"/>
          <w:lang w:eastAsia="en-US"/>
        </w:rPr>
        <w:t>Для получения муниципальной услуги заявитель представляет следующие документы:</w:t>
      </w:r>
    </w:p>
    <w:p w:rsidR="00343921" w:rsidRPr="00810FEC" w:rsidRDefault="00343921" w:rsidP="00343921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810FEC">
        <w:rPr>
          <w:rFonts w:eastAsia="Calibri"/>
          <w:sz w:val="24"/>
          <w:szCs w:val="24"/>
        </w:rPr>
        <w:t xml:space="preserve">1) ходатайство о переводе земельных участков из состава земель одной категории в другую (образец приведен в Приложении № 2 </w:t>
      </w:r>
      <w:r w:rsidRPr="00810FEC">
        <w:rPr>
          <w:rFonts w:eastAsia="Calibri"/>
          <w:sz w:val="24"/>
          <w:szCs w:val="24"/>
        </w:rPr>
        <w:br/>
        <w:t>к настоящему Регламенту</w:t>
      </w:r>
      <w:bookmarkStart w:id="0" w:name="sub_2034"/>
      <w:r w:rsidRPr="00810FEC">
        <w:rPr>
          <w:rFonts w:eastAsia="Calibri"/>
          <w:sz w:val="24"/>
          <w:szCs w:val="24"/>
        </w:rPr>
        <w:t>)</w:t>
      </w:r>
    </w:p>
    <w:p w:rsidR="00343921" w:rsidRPr="00810FEC" w:rsidRDefault="00343921" w:rsidP="00343921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bookmarkStart w:id="1" w:name="sub_2042"/>
      <w:bookmarkEnd w:id="0"/>
      <w:r w:rsidRPr="00810FEC">
        <w:rPr>
          <w:rFonts w:ascii="Arial" w:eastAsia="Calibri" w:hAnsi="Arial" w:cs="Arial"/>
          <w:lang w:eastAsia="ru-RU"/>
        </w:rPr>
        <w:t>2) копии документов, удостоверяющих личность заявителя - физического лица;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bookmarkStart w:id="2" w:name="sub_2045"/>
      <w:bookmarkEnd w:id="1"/>
      <w:r w:rsidRPr="00810FEC">
        <w:rPr>
          <w:rFonts w:ascii="Arial" w:eastAsia="Calibri" w:hAnsi="Arial" w:cs="Arial"/>
          <w:lang w:eastAsia="ru-RU"/>
        </w:rPr>
        <w:t xml:space="preserve"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>4)утвержденный в установленном порядке проект рекультивации для целей, связанных с:</w:t>
      </w:r>
    </w:p>
    <w:p w:rsidR="00343921" w:rsidRPr="00810FEC" w:rsidRDefault="00343921" w:rsidP="00343921">
      <w:pPr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>- добычей полезных ископаемых;</w:t>
      </w:r>
    </w:p>
    <w:p w:rsidR="00343921" w:rsidRPr="00810FEC" w:rsidRDefault="00343921" w:rsidP="00343921">
      <w:pPr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343921" w:rsidRPr="00810FEC" w:rsidRDefault="00343921" w:rsidP="00343921">
      <w:pPr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810FEC">
        <w:rPr>
          <w:rFonts w:ascii="Arial" w:eastAsia="Calibri" w:hAnsi="Arial" w:cs="Arial"/>
          <w:lang w:eastAsia="ru-RU"/>
        </w:rPr>
        <w:br/>
        <w:t xml:space="preserve">в другую категорию после восстановления нарушенных земель </w:t>
      </w:r>
      <w:r w:rsidRPr="00810FEC">
        <w:rPr>
          <w:rFonts w:ascii="Arial" w:eastAsia="Calibri" w:hAnsi="Arial" w:cs="Arial"/>
          <w:lang w:eastAsia="ru-RU"/>
        </w:rPr>
        <w:br/>
        <w:t xml:space="preserve">в соответствии с утвержденным проектом рекультивации земель, </w:t>
      </w:r>
      <w:r w:rsidRPr="00810FEC">
        <w:rPr>
          <w:rFonts w:ascii="Arial" w:eastAsia="Calibri" w:hAnsi="Arial" w:cs="Arial"/>
          <w:lang w:eastAsia="ru-RU"/>
        </w:rPr>
        <w:br/>
        <w:t xml:space="preserve">за исключением случаев, если такой перевод осуществляется </w:t>
      </w:r>
      <w:r w:rsidRPr="00810FEC">
        <w:rPr>
          <w:rFonts w:ascii="Arial" w:eastAsia="Calibri" w:hAnsi="Arial" w:cs="Arial"/>
          <w:lang w:eastAsia="ru-RU"/>
        </w:rPr>
        <w:br/>
        <w:t xml:space="preserve">по ходатайству органов местного самоуправления. </w:t>
      </w:r>
    </w:p>
    <w:bookmarkEnd w:id="2"/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10FEC">
        <w:rPr>
          <w:rFonts w:ascii="Arial" w:eastAsia="Calibri" w:hAnsi="Arial" w:cs="Arial"/>
          <w:lang w:eastAsia="en-US"/>
        </w:rPr>
        <w:t xml:space="preserve">Форму заявления можно получить непосредственно в администрации сельсовета, МФЦ, на официальных сайтах в информационно-телекоммуникационной сети "Интернет" и </w:t>
      </w:r>
      <w:r w:rsidRPr="00810FEC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(функций)», в региональной государственной информационной системе «Портал государственных и муниципальных услуг Курской области»</w:t>
      </w:r>
      <w:r w:rsidRPr="00810FEC">
        <w:rPr>
          <w:rFonts w:ascii="Arial" w:eastAsia="Calibri" w:hAnsi="Arial" w:cs="Arial"/>
          <w:lang w:eastAsia="en-US"/>
        </w:rPr>
        <w:t>.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10FEC">
        <w:rPr>
          <w:rFonts w:ascii="Arial" w:eastAsia="Calibri" w:hAnsi="Arial" w:cs="Arial"/>
          <w:lang w:eastAsia="en-US"/>
        </w:rPr>
        <w:t xml:space="preserve">Заявитель имеет право представить заявление с приложением копий документов в </w:t>
      </w:r>
      <w:r w:rsidRPr="00810FEC">
        <w:rPr>
          <w:rFonts w:ascii="Arial" w:hAnsi="Arial" w:cs="Arial"/>
          <w:bCs/>
          <w:iCs/>
        </w:rPr>
        <w:t>Администрацию</w:t>
      </w:r>
      <w:r w:rsidRPr="00810FEC">
        <w:rPr>
          <w:rFonts w:ascii="Arial" w:eastAsia="Calibri" w:hAnsi="Arial" w:cs="Arial"/>
          <w:lang w:eastAsia="en-US"/>
        </w:rPr>
        <w:t>, МФЦ: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10FEC">
        <w:rPr>
          <w:rFonts w:ascii="Arial" w:eastAsia="Calibri" w:hAnsi="Arial" w:cs="Arial"/>
          <w:lang w:eastAsia="en-US"/>
        </w:rPr>
        <w:t>- в письменном виде по почте;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10FEC">
        <w:rPr>
          <w:rFonts w:ascii="Arial" w:eastAsia="Calibri" w:hAnsi="Arial" w:cs="Arial"/>
          <w:lang w:eastAsia="en-US"/>
        </w:rPr>
        <w:t>- электронной почтой (при наличии электронной подписи);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10FEC">
        <w:rPr>
          <w:rFonts w:ascii="Arial" w:eastAsia="Calibri" w:hAnsi="Arial" w:cs="Arial"/>
          <w:lang w:eastAsia="en-US"/>
        </w:rPr>
        <w:t>- лично либо через своих представителей.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b/>
        </w:rPr>
      </w:pPr>
    </w:p>
    <w:p w:rsidR="00343921" w:rsidRPr="00810FEC" w:rsidRDefault="00343921" w:rsidP="00343921">
      <w:pPr>
        <w:jc w:val="center"/>
        <w:rPr>
          <w:rFonts w:ascii="Arial" w:eastAsia="Calibri" w:hAnsi="Arial" w:cs="Arial"/>
          <w:b/>
          <w:bCs/>
          <w:lang w:eastAsia="ru-RU"/>
        </w:rPr>
      </w:pPr>
      <w:r w:rsidRPr="00810FEC">
        <w:rPr>
          <w:rFonts w:ascii="Arial" w:eastAsia="Calibri" w:hAnsi="Arial" w:cs="Arial"/>
          <w:b/>
          <w:bCs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ru-RU"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lastRenderedPageBreak/>
        <w:t xml:space="preserve">Для принятия решения по предоставлению муниципальной услуги, </w:t>
      </w:r>
      <w:r w:rsidRPr="00810FEC">
        <w:rPr>
          <w:rFonts w:ascii="Arial" w:hAnsi="Arial" w:cs="Arial"/>
          <w:bCs/>
          <w:iCs/>
        </w:rPr>
        <w:t>Администрацией</w:t>
      </w:r>
      <w:r w:rsidRPr="00810FEC">
        <w:rPr>
          <w:rFonts w:ascii="Arial" w:hAnsi="Arial" w:cs="Arial"/>
        </w:rPr>
        <w:t xml:space="preserve"> от государственных органов власти запрашиваются следующие документы: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 xml:space="preserve">1) </w:t>
      </w:r>
      <w:bookmarkStart w:id="3" w:name="sub_2043"/>
      <w:r w:rsidRPr="00810FEC">
        <w:rPr>
          <w:rFonts w:ascii="Arial" w:eastAsia="Calibri" w:hAnsi="Arial" w:cs="Arial"/>
          <w:lang w:eastAsia="ru-RU"/>
        </w:rPr>
        <w:t xml:space="preserve">выписка из Единого государственного реестра прав </w:t>
      </w:r>
      <w:r w:rsidRPr="00810FEC">
        <w:rPr>
          <w:rFonts w:ascii="Arial" w:eastAsia="Calibri" w:hAnsi="Arial" w:cs="Arial"/>
          <w:lang w:eastAsia="ru-RU"/>
        </w:rPr>
        <w:br/>
        <w:t>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343921" w:rsidRPr="00810FEC" w:rsidRDefault="00343921" w:rsidP="00343921">
      <w:pPr>
        <w:ind w:firstLine="709"/>
        <w:jc w:val="both"/>
        <w:rPr>
          <w:rFonts w:ascii="Arial" w:eastAsia="Calibri" w:hAnsi="Arial" w:cs="Arial"/>
          <w:lang w:eastAsia="ru-RU"/>
        </w:rPr>
      </w:pPr>
      <w:bookmarkStart w:id="4" w:name="sub_2044"/>
      <w:bookmarkEnd w:id="3"/>
      <w:r w:rsidRPr="00810FEC">
        <w:rPr>
          <w:rFonts w:ascii="Arial" w:eastAsia="Calibri" w:hAnsi="Arial" w:cs="Arial"/>
          <w:lang w:eastAsia="ru-RU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Pr="00810FEC">
        <w:rPr>
          <w:rFonts w:ascii="Arial" w:eastAsia="Calibri" w:hAnsi="Arial" w:cs="Arial"/>
          <w:lang w:eastAsia="ru-RU"/>
        </w:rPr>
        <w:t xml:space="preserve">. 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Заявитель вправе предоставить вышеуказанные документы</w:t>
      </w:r>
      <w:r w:rsidRPr="00810FEC">
        <w:rPr>
          <w:rFonts w:ascii="Arial" w:hAnsi="Arial" w:cs="Arial"/>
        </w:rPr>
        <w:br/>
        <w:t>по собственной инициативе.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</w:p>
    <w:p w:rsidR="00343921" w:rsidRPr="00810FEC" w:rsidRDefault="00343921" w:rsidP="00343921">
      <w:pPr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</w:rPr>
        <w:t>2.8. Указание на запрет требовать от заявителя</w:t>
      </w:r>
    </w:p>
    <w:p w:rsidR="00343921" w:rsidRPr="00810FEC" w:rsidRDefault="00343921" w:rsidP="00343921">
      <w:pPr>
        <w:jc w:val="center"/>
        <w:rPr>
          <w:rFonts w:ascii="Arial" w:hAnsi="Arial" w:cs="Arial"/>
          <w:b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Не допускается требовать от заявителя: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</w:p>
    <w:p w:rsidR="00343921" w:rsidRPr="00810FEC" w:rsidRDefault="00343921" w:rsidP="00343921">
      <w:pPr>
        <w:jc w:val="center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b/>
          <w:color w:val="00000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>В рассмотрении ходатайства может быть отказано в случае, если: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>1) с ходатайством обратилось ненадлежащее лицо;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0" w:history="1">
        <w:r w:rsidRPr="00810FEC">
          <w:rPr>
            <w:rFonts w:ascii="Arial" w:eastAsia="Calibri" w:hAnsi="Arial" w:cs="Arial"/>
            <w:lang w:eastAsia="ru-RU"/>
          </w:rPr>
          <w:t>законодательства</w:t>
        </w:r>
      </w:hyperlink>
      <w:r w:rsidRPr="00810FEC">
        <w:rPr>
          <w:rFonts w:ascii="Arial" w:eastAsia="Calibri" w:hAnsi="Arial" w:cs="Arial"/>
          <w:lang w:eastAsia="ru-RU"/>
        </w:rPr>
        <w:t>.</w:t>
      </w:r>
    </w:p>
    <w:p w:rsidR="00343921" w:rsidRPr="00810FEC" w:rsidRDefault="00343921" w:rsidP="00343921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  <w:color w:val="000000"/>
        </w:rPr>
        <w:t xml:space="preserve">2.10. Исчерпывающий перечень оснований </w:t>
      </w:r>
      <w:r w:rsidRPr="00810FEC">
        <w:rPr>
          <w:rFonts w:ascii="Arial" w:hAnsi="Arial" w:cs="Arial"/>
          <w:b/>
        </w:rPr>
        <w:t>для приостановления или отказа в предоставлении муниципальной услуги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343921" w:rsidRPr="00810FEC" w:rsidRDefault="00343921" w:rsidP="00343921">
      <w:pPr>
        <w:ind w:firstLine="720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43921" w:rsidRPr="00810FEC" w:rsidRDefault="00343921" w:rsidP="00343921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810FEC">
        <w:rPr>
          <w:color w:val="000000"/>
          <w:sz w:val="24"/>
          <w:szCs w:val="24"/>
        </w:rPr>
        <w:t>2.16. Перечень оснований</w:t>
      </w:r>
      <w:r w:rsidRPr="00810FEC">
        <w:rPr>
          <w:rFonts w:eastAsia="Calibri"/>
          <w:sz w:val="24"/>
          <w:szCs w:val="24"/>
        </w:rPr>
        <w:t xml:space="preserve"> для </w:t>
      </w:r>
      <w:r w:rsidRPr="00810FEC">
        <w:rPr>
          <w:rFonts w:eastAsia="Arial Unicode MS"/>
          <w:bCs/>
          <w:sz w:val="24"/>
          <w:szCs w:val="24"/>
        </w:rPr>
        <w:t>отказа при переводе</w:t>
      </w:r>
      <w:r w:rsidRPr="00810FEC">
        <w:rPr>
          <w:rFonts w:eastAsia="Calibri"/>
          <w:sz w:val="24"/>
          <w:szCs w:val="24"/>
        </w:rPr>
        <w:t xml:space="preserve"> земель или земельных участков из состава таких земель из одной категории в другую: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bookmarkStart w:id="5" w:name="sub_401"/>
      <w:r w:rsidRPr="00810FEC">
        <w:rPr>
          <w:rFonts w:ascii="Arial" w:eastAsia="Calibri" w:hAnsi="Arial" w:cs="Arial"/>
          <w:lang w:eastAsia="ru-RU"/>
        </w:rPr>
        <w:lastRenderedPageBreak/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bookmarkStart w:id="6" w:name="sub_402"/>
      <w:bookmarkEnd w:id="5"/>
      <w:r w:rsidRPr="00810FEC">
        <w:rPr>
          <w:rFonts w:ascii="Arial" w:eastAsia="Calibri" w:hAnsi="Arial" w:cs="Arial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bookmarkStart w:id="7" w:name="sub_403"/>
      <w:bookmarkEnd w:id="6"/>
      <w:r w:rsidRPr="00810FEC">
        <w:rPr>
          <w:rFonts w:ascii="Arial" w:eastAsia="Calibri" w:hAnsi="Arial" w:cs="Arial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</w:rPr>
      </w:pPr>
      <w:bookmarkStart w:id="8" w:name="sub_410193"/>
      <w:bookmarkEnd w:id="7"/>
    </w:p>
    <w:p w:rsidR="00343921" w:rsidRPr="00810FEC" w:rsidRDefault="00343921" w:rsidP="00343921">
      <w:pPr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343921" w:rsidRPr="00810FEC" w:rsidRDefault="00343921" w:rsidP="00343921">
      <w:pPr>
        <w:ind w:firstLine="709"/>
        <w:jc w:val="center"/>
        <w:rPr>
          <w:rFonts w:ascii="Arial" w:hAnsi="Arial" w:cs="Arial"/>
          <w:b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343921" w:rsidRPr="00810FEC" w:rsidRDefault="00343921" w:rsidP="00343921">
      <w:pPr>
        <w:jc w:val="center"/>
        <w:rPr>
          <w:rFonts w:ascii="Arial" w:hAnsi="Arial" w:cs="Arial"/>
          <w:bCs/>
          <w:iCs/>
          <w:color w:val="FF0000"/>
          <w:kern w:val="1"/>
        </w:rPr>
      </w:pPr>
    </w:p>
    <w:p w:rsidR="00343921" w:rsidRPr="00810FEC" w:rsidRDefault="00343921" w:rsidP="00343921">
      <w:pPr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43921" w:rsidRPr="00810FEC" w:rsidRDefault="00343921" w:rsidP="00343921">
      <w:pPr>
        <w:ind w:firstLine="709"/>
        <w:jc w:val="center"/>
        <w:rPr>
          <w:rFonts w:ascii="Arial" w:hAnsi="Arial" w:cs="Arial"/>
          <w:b/>
        </w:rPr>
      </w:pP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10FEC">
        <w:rPr>
          <w:rFonts w:ascii="Arial" w:eastAsia="Calibri" w:hAnsi="Arial" w:cs="Arial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ru-RU"/>
        </w:rPr>
      </w:pPr>
      <w:r w:rsidRPr="00810FEC">
        <w:rPr>
          <w:rFonts w:ascii="Arial" w:eastAsia="Calibri" w:hAnsi="Arial" w:cs="Arial"/>
          <w:b/>
          <w:lang w:eastAsia="ru-RU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810FEC">
        <w:rPr>
          <w:rFonts w:ascii="Arial" w:eastAsia="Calibri" w:hAnsi="Arial" w:cs="Arial"/>
          <w:b/>
          <w:lang w:eastAsia="ru-RU"/>
        </w:rPr>
        <w:br/>
        <w:t>о методике расчета размера такой платы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>Необходимых и обязательных услуг не предусмотрено.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  <w:lang w:eastAsia="ru-RU"/>
        </w:rPr>
      </w:pPr>
    </w:p>
    <w:bookmarkEnd w:id="8"/>
    <w:p w:rsidR="00343921" w:rsidRPr="00810FEC" w:rsidRDefault="00343921" w:rsidP="00343921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lang w:eastAsia="ru-RU"/>
        </w:rPr>
      </w:pPr>
      <w:r w:rsidRPr="00810FEC">
        <w:rPr>
          <w:rFonts w:ascii="Arial" w:hAnsi="Arial" w:cs="Arial"/>
          <w:b/>
          <w:color w:val="000000"/>
        </w:rPr>
        <w:t xml:space="preserve">2.14. </w:t>
      </w:r>
      <w:r w:rsidRPr="00810FEC">
        <w:rPr>
          <w:rFonts w:ascii="Arial" w:eastAsia="Calibri" w:hAnsi="Arial" w:cs="Arial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b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Время ожидания в очереди при получении документов не превышает 10 минут.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</w:p>
    <w:p w:rsidR="00343921" w:rsidRPr="00810FEC" w:rsidRDefault="00343921" w:rsidP="00343921">
      <w:pPr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  <w:color w:val="000000"/>
        </w:rPr>
        <w:t xml:space="preserve">2.15. </w:t>
      </w:r>
      <w:r w:rsidRPr="00810FEC">
        <w:rPr>
          <w:rFonts w:ascii="Arial" w:eastAsia="Calibri" w:hAnsi="Arial" w:cs="Arial"/>
          <w:b/>
          <w:bCs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43921" w:rsidRPr="00810FEC" w:rsidRDefault="00343921" w:rsidP="00343921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Срок регистрации заявления о предоставлении услуги при личном обращении заявителя - в течение 15 минут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lastRenderedPageBreak/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проверяет (сличает) документы согласно представленной описи;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ставит на экземпляр заявления заявителя (при наличии) отметку с номером и датой регистрации заявления;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сообщает заявителю о предварительной дате предоставления услуги.</w:t>
      </w:r>
    </w:p>
    <w:p w:rsidR="00343921" w:rsidRPr="00810FEC" w:rsidRDefault="00343921" w:rsidP="00343921">
      <w:pPr>
        <w:ind w:firstLine="720"/>
        <w:jc w:val="center"/>
        <w:rPr>
          <w:rFonts w:ascii="Arial" w:hAnsi="Arial" w:cs="Arial"/>
          <w:color w:val="000000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b/>
          <w:bCs/>
          <w:kern w:val="1"/>
          <w:lang w:eastAsia="zh-CN"/>
        </w:rPr>
      </w:pPr>
      <w:r w:rsidRPr="00810FEC">
        <w:rPr>
          <w:rFonts w:ascii="Arial" w:hAnsi="Arial" w:cs="Arial"/>
          <w:b/>
          <w:bCs/>
          <w:kern w:val="1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рабочими столами и стульями, компьютером с доступом к информационным системам;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текст либо выписку из настоящего Регламента;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копию Устава муниципального образования;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lastRenderedPageBreak/>
        <w:t>перечень документов, которые заявитель должен представить для предоставления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образец заполнения заявления о предоставлении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>перечень оснований для отказа в предоставлении услуги.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b/>
          <w:bCs/>
          <w:lang w:eastAsia="ru-RU"/>
        </w:rPr>
        <w:t>Обеспечение доступности для инвалидов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возможность беспрепятственного входа в объекты и выхода из них;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jc w:val="both"/>
        <w:rPr>
          <w:rFonts w:ascii="Arial" w:hAnsi="Arial" w:cs="Arial"/>
          <w:b/>
          <w:bCs/>
          <w:kern w:val="1"/>
          <w:lang w:eastAsia="zh-CN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b/>
          <w:bCs/>
          <w:kern w:val="1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343921" w:rsidRPr="00810FEC" w:rsidRDefault="00343921" w:rsidP="00343921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kern w:val="1"/>
          <w:lang w:eastAsia="zh-CN"/>
        </w:rPr>
        <w:tab/>
      </w:r>
    </w:p>
    <w:p w:rsidR="00343921" w:rsidRPr="00810FEC" w:rsidRDefault="00343921" w:rsidP="00343921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1"/>
          <w:lang w:eastAsia="zh-CN"/>
        </w:rPr>
      </w:pPr>
      <w:r w:rsidRPr="00810FEC">
        <w:rPr>
          <w:rFonts w:ascii="Arial" w:hAnsi="Arial" w:cs="Arial"/>
          <w:bCs/>
          <w:color w:val="00000A"/>
          <w:kern w:val="1"/>
          <w:lang w:eastAsia="zh-CN"/>
        </w:rPr>
        <w:t>Показатели доступности муниципальной услуги: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расположенность органов, предоставляющих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муниципальную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 услуги в общедоступных местах помещений органов, предоставляющих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 xml:space="preserve"> муниципальную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услугу, в информационно-</w:t>
      </w:r>
      <w:r w:rsidRPr="00810FEC">
        <w:rPr>
          <w:rFonts w:ascii="Arial" w:hAnsi="Arial" w:cs="Arial"/>
          <w:color w:val="00000A"/>
          <w:kern w:val="1"/>
          <w:lang w:eastAsia="zh-CN"/>
        </w:rPr>
        <w:lastRenderedPageBreak/>
        <w:t>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343921" w:rsidRPr="00810FEC" w:rsidRDefault="00343921" w:rsidP="00343921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1"/>
          <w:lang w:eastAsia="zh-CN"/>
        </w:rPr>
      </w:pPr>
    </w:p>
    <w:p w:rsidR="00343921" w:rsidRPr="00810FEC" w:rsidRDefault="00343921" w:rsidP="00343921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1"/>
          <w:lang w:eastAsia="zh-CN"/>
        </w:rPr>
      </w:pPr>
      <w:r w:rsidRPr="00810FEC">
        <w:rPr>
          <w:rFonts w:ascii="Arial" w:hAnsi="Arial" w:cs="Arial"/>
          <w:bCs/>
          <w:color w:val="00000A"/>
          <w:kern w:val="1"/>
          <w:lang w:eastAsia="zh-CN"/>
        </w:rPr>
        <w:t>Показатели качества муниципальной услуги: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полнота и актуальность информации о порядке предоставления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соблюдение сроков предоставления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 и сроков выполнения административных процедур при предоставлении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 xml:space="preserve"> 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>отсутствием очередей при приеме и выдаче документов заявителям;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предоставление возможности получения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 в электронном виде;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810FEC">
        <w:rPr>
          <w:rFonts w:ascii="Arial" w:hAnsi="Arial" w:cs="Arial"/>
          <w:color w:val="00000A"/>
          <w:kern w:val="1"/>
          <w:lang w:eastAsia="zh-CN"/>
        </w:rPr>
        <w:t xml:space="preserve">предоставление </w:t>
      </w:r>
      <w:r w:rsidRPr="00810FEC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810FEC">
        <w:rPr>
          <w:rFonts w:ascii="Arial" w:hAnsi="Arial" w:cs="Arial"/>
          <w:color w:val="00000A"/>
          <w:kern w:val="1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rPr>
          <w:rFonts w:ascii="Arial" w:eastAsia="Arial Unicode MS" w:hAnsi="Arial" w:cs="Arial"/>
          <w:color w:val="00000A"/>
          <w:kern w:val="2"/>
          <w:lang w:eastAsia="hi-IN" w:bidi="hi-IN"/>
        </w:rPr>
      </w:pPr>
      <w:r w:rsidRPr="00810FEC">
        <w:rPr>
          <w:rFonts w:ascii="Arial" w:eastAsia="Arial Unicode MS" w:hAnsi="Arial" w:cs="Arial"/>
          <w:color w:val="00000A"/>
          <w:kern w:val="2"/>
          <w:lang w:eastAsia="hi-IN" w:bidi="hi-IN"/>
        </w:rPr>
        <w:t>обращаться с заявлением о прекращении предоставления услуги.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  <w:r w:rsidRPr="00810FEC">
        <w:rPr>
          <w:rFonts w:ascii="Arial" w:hAnsi="Arial" w:cs="Arial"/>
          <w:b/>
          <w:bCs/>
          <w:kern w:val="1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343921" w:rsidRPr="00810FEC" w:rsidRDefault="00343921" w:rsidP="00343921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1"/>
          <w:lang w:eastAsia="zh-CN"/>
        </w:rPr>
      </w:pP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bookmarkStart w:id="9" w:name="_Toc310325507"/>
      <w:bookmarkStart w:id="10" w:name="_Toc310325954"/>
      <w:bookmarkStart w:id="11" w:name="_Toc310326259"/>
      <w:r w:rsidRPr="00810FEC">
        <w:rPr>
          <w:rFonts w:ascii="Arial" w:hAnsi="Arial" w:cs="Arial"/>
          <w:lang w:eastAsia="ru-RU"/>
        </w:rPr>
        <w:t xml:space="preserve">2.18.1. Особенности предоставления муниципальной услуги в МФЦ. 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</w:t>
      </w:r>
      <w:r w:rsidRPr="00810FEC">
        <w:rPr>
          <w:rFonts w:ascii="Arial" w:hAnsi="Arial" w:cs="Arial"/>
          <w:lang w:eastAsia="ru-RU"/>
        </w:rPr>
        <w:lastRenderedPageBreak/>
        <w:t xml:space="preserve">соответствующих документов и получить результат в установленные настоящим административным регламентом сроки. 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343921" w:rsidRPr="00810FEC" w:rsidRDefault="00343921" w:rsidP="00343921">
      <w:pPr>
        <w:tabs>
          <w:tab w:val="left" w:pos="709"/>
        </w:tabs>
        <w:spacing w:after="200" w:line="100" w:lineRule="atLeast"/>
        <w:jc w:val="center"/>
        <w:rPr>
          <w:rFonts w:ascii="Arial" w:hAnsi="Arial" w:cs="Arial"/>
          <w:bCs/>
          <w:lang w:eastAsia="ru-RU"/>
        </w:rPr>
      </w:pPr>
      <w:r w:rsidRPr="00810FEC">
        <w:rPr>
          <w:rFonts w:ascii="Arial" w:hAnsi="Arial" w:cs="Arial"/>
          <w:bCs/>
          <w:lang w:eastAsia="ru-RU"/>
        </w:rPr>
        <w:t>2.18.2. Особенности предоставления муниципальной услуги в электронной форме.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bCs/>
          <w:lang w:eastAsia="ru-RU"/>
        </w:rPr>
      </w:pPr>
      <w:bookmarkStart w:id="12" w:name="Par0"/>
      <w:bookmarkEnd w:id="12"/>
      <w:r w:rsidRPr="00810FEC">
        <w:rPr>
          <w:rFonts w:ascii="Arial" w:hAnsi="Arial" w:cs="Arial"/>
          <w:bCs/>
          <w:lang w:eastAsia="ru-RU"/>
        </w:rPr>
        <w:t>2.18.2.1. Заявление в форме электронного документа представляется по выбору Заявителя: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bCs/>
          <w:lang w:eastAsia="ru-RU"/>
        </w:rPr>
      </w:pPr>
      <w:r w:rsidRPr="00810FEC">
        <w:rPr>
          <w:rFonts w:ascii="Arial" w:hAnsi="Arial" w:cs="Arial"/>
          <w:bCs/>
          <w:lang w:eastAsia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bCs/>
          <w:lang w:eastAsia="ru-RU"/>
        </w:rPr>
      </w:pPr>
      <w:r w:rsidRPr="00810FEC">
        <w:rPr>
          <w:rFonts w:ascii="Arial" w:hAnsi="Arial" w:cs="Arial"/>
          <w:bCs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2.18.2.2. </w:t>
      </w:r>
      <w:r w:rsidRPr="00810FEC">
        <w:rPr>
          <w:rFonts w:ascii="Arial" w:hAnsi="Arial" w:cs="Arial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в виде электронного документа,  который направляется посредством электронной почты;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bCs/>
          <w:lang w:eastAsia="ru-RU"/>
        </w:rPr>
      </w:pPr>
      <w:r w:rsidRPr="00810FEC">
        <w:rPr>
          <w:rFonts w:ascii="Arial" w:hAnsi="Arial" w:cs="Arial"/>
          <w:bCs/>
          <w:lang w:eastAsia="ru-RU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2.18.2.4. </w:t>
      </w:r>
      <w:r w:rsidRPr="00810FEC">
        <w:rPr>
          <w:rFonts w:ascii="Arial" w:hAnsi="Arial" w:cs="Arial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электронной подписью Заявителя;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усиленной квалифицированной электронной подписью Заявителя.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лица, действующего от имени юридического лица без доверенности;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2.18.2.5. </w:t>
      </w:r>
      <w:r w:rsidRPr="00810FEC">
        <w:rPr>
          <w:rFonts w:ascii="Arial" w:hAnsi="Arial" w:cs="Arial"/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lastRenderedPageBreak/>
        <w:t xml:space="preserve">2.18.2.6. </w:t>
      </w:r>
      <w:r w:rsidRPr="00810FEC">
        <w:rPr>
          <w:rFonts w:ascii="Arial" w:hAnsi="Arial" w:cs="Arial"/>
          <w:lang w:eastAsia="ru-RU"/>
        </w:rPr>
        <w:t>Получение заявления и прилагаемых к нему документов подтверждается Администрацией</w:t>
      </w:r>
      <w:r w:rsidRPr="00810FEC">
        <w:rPr>
          <w:rFonts w:ascii="Arial" w:hAnsi="Arial" w:cs="Arial"/>
          <w:lang w:eastAsia="en-US"/>
        </w:rPr>
        <w:t xml:space="preserve"> сельсовета</w:t>
      </w:r>
      <w:r w:rsidRPr="00810FEC">
        <w:rPr>
          <w:rFonts w:ascii="Arial" w:hAnsi="Arial" w:cs="Arial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2.18.2.8. </w:t>
      </w:r>
      <w:r w:rsidRPr="00810FEC">
        <w:rPr>
          <w:rFonts w:ascii="Arial" w:hAnsi="Arial" w:cs="Arial"/>
          <w:lang w:eastAsia="ru-RU"/>
        </w:rPr>
        <w:t>Заявления и прилагаемые к ним документы предоставляются в Администрацию</w:t>
      </w:r>
      <w:r w:rsidRPr="00810FEC">
        <w:rPr>
          <w:rFonts w:ascii="Arial" w:hAnsi="Arial" w:cs="Arial"/>
          <w:lang w:eastAsia="en-US"/>
        </w:rPr>
        <w:t xml:space="preserve"> сельсовета</w:t>
      </w:r>
      <w:r w:rsidRPr="00810FEC">
        <w:rPr>
          <w:rFonts w:ascii="Arial" w:hAnsi="Arial" w:cs="Arial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2.18.2.9. </w:t>
      </w:r>
      <w:r w:rsidRPr="00810FEC">
        <w:rPr>
          <w:rFonts w:ascii="Arial" w:hAnsi="Arial" w:cs="Arial"/>
          <w:lang w:eastAsia="ru-RU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2.18.2.10. </w:t>
      </w:r>
      <w:r w:rsidRPr="00810FEC">
        <w:rPr>
          <w:rFonts w:ascii="Arial" w:hAnsi="Arial" w:cs="Arial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2.18.2.11. </w:t>
      </w:r>
      <w:r w:rsidRPr="00810FEC">
        <w:rPr>
          <w:rFonts w:ascii="Arial" w:hAnsi="Arial" w:cs="Arial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2.18.2.12. </w:t>
      </w:r>
      <w:r w:rsidRPr="00810FEC">
        <w:rPr>
          <w:rFonts w:ascii="Arial" w:hAnsi="Arial" w:cs="Arial"/>
          <w:lang w:eastAsia="ru-RU"/>
        </w:rPr>
        <w:t xml:space="preserve"> Документы, которые предоставляются Администрацией</w:t>
      </w:r>
      <w:r w:rsidRPr="00810FEC">
        <w:rPr>
          <w:rFonts w:ascii="Arial" w:hAnsi="Arial" w:cs="Arial"/>
          <w:lang w:eastAsia="en-US"/>
        </w:rPr>
        <w:t xml:space="preserve"> сельсовета</w:t>
      </w:r>
      <w:r w:rsidRPr="00810FEC">
        <w:rPr>
          <w:rFonts w:ascii="Arial" w:hAnsi="Arial" w:cs="Arial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2.18.2.13. </w:t>
      </w:r>
      <w:r w:rsidRPr="00810FEC">
        <w:rPr>
          <w:rFonts w:ascii="Arial" w:hAnsi="Arial" w:cs="Arial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lang w:eastAsia="en-US"/>
        </w:rPr>
        <w:t xml:space="preserve">2.18.2.14. </w:t>
      </w:r>
      <w:r w:rsidRPr="00810FEC">
        <w:rPr>
          <w:rFonts w:ascii="Arial" w:hAnsi="Arial" w:cs="Arial"/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810FEC">
        <w:rPr>
          <w:rFonts w:ascii="Arial" w:hAnsi="Arial" w:cs="Arial"/>
          <w:lang w:eastAsia="en-US"/>
        </w:rPr>
        <w:t xml:space="preserve">сельсовета </w:t>
      </w:r>
      <w:r w:rsidRPr="00810FEC">
        <w:rPr>
          <w:rFonts w:ascii="Arial" w:hAnsi="Arial" w:cs="Arial"/>
          <w:lang w:eastAsia="ru-RU"/>
        </w:rPr>
        <w:t xml:space="preserve">не рассматривается. 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  <w:kern w:val="1"/>
          <w:lang w:eastAsia="zh-CN"/>
        </w:rPr>
        <w:t>Администрация сельсовета</w:t>
      </w:r>
      <w:r w:rsidRPr="00810FEC">
        <w:rPr>
          <w:rFonts w:ascii="Arial" w:hAnsi="Arial" w:cs="Arial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343921" w:rsidRPr="00810FEC" w:rsidRDefault="00343921" w:rsidP="0034392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43921" w:rsidRPr="00810FEC" w:rsidRDefault="00343921" w:rsidP="003439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810FEC">
        <w:rPr>
          <w:rFonts w:ascii="Arial" w:hAnsi="Arial" w:cs="Arial"/>
          <w:b/>
          <w:color w:val="000000"/>
        </w:rPr>
        <w:tab/>
      </w:r>
      <w:r w:rsidRPr="00810FEC">
        <w:rPr>
          <w:rFonts w:ascii="Arial" w:hAnsi="Arial" w:cs="Arial"/>
          <w:b/>
          <w:bCs/>
          <w:lang w:val="en-US" w:eastAsia="ru-RU"/>
        </w:rPr>
        <w:t>III</w:t>
      </w:r>
      <w:r w:rsidRPr="00810FEC">
        <w:rPr>
          <w:rFonts w:ascii="Arial" w:hAnsi="Arial" w:cs="Arial"/>
          <w:b/>
          <w:bCs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343921" w:rsidRPr="00810FEC" w:rsidRDefault="00343921" w:rsidP="00343921">
      <w:pPr>
        <w:tabs>
          <w:tab w:val="left" w:pos="0"/>
        </w:tabs>
        <w:ind w:firstLine="709"/>
        <w:jc w:val="center"/>
        <w:rPr>
          <w:rFonts w:ascii="Arial" w:hAnsi="Arial" w:cs="Arial"/>
          <w:color w:val="000000"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b/>
          <w:color w:val="000000"/>
        </w:rPr>
        <w:t>Исчерпывающий перечень административных процедур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</w:p>
    <w:p w:rsidR="00343921" w:rsidRPr="00810FEC" w:rsidRDefault="00343921" w:rsidP="00343921">
      <w:pPr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343921" w:rsidRPr="00810FEC" w:rsidRDefault="00343921" w:rsidP="00343921">
      <w:pPr>
        <w:tabs>
          <w:tab w:val="left" w:pos="786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lastRenderedPageBreak/>
        <w:t xml:space="preserve">- прием и рассмотрение ходатайства и документов, необходимых </w:t>
      </w:r>
      <w:r w:rsidRPr="00810FEC">
        <w:rPr>
          <w:rFonts w:ascii="Arial" w:hAnsi="Arial" w:cs="Arial"/>
          <w:color w:val="000000"/>
        </w:rPr>
        <w:br/>
        <w:t>для предоставления государственной услуги;</w:t>
      </w:r>
    </w:p>
    <w:p w:rsidR="00343921" w:rsidRPr="00810FEC" w:rsidRDefault="00343921" w:rsidP="0034392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  <w:color w:val="000000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343921" w:rsidRPr="00810FEC" w:rsidRDefault="00343921" w:rsidP="00343921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</w:rPr>
      </w:pPr>
      <w:r w:rsidRPr="00810FEC">
        <w:rPr>
          <w:rFonts w:ascii="Arial" w:hAnsi="Arial" w:cs="Arial"/>
          <w:color w:val="000000"/>
        </w:rPr>
        <w:t xml:space="preserve">- подготовка акта </w:t>
      </w:r>
      <w:r w:rsidRPr="00810FEC">
        <w:rPr>
          <w:rFonts w:ascii="Arial" w:eastAsia="Arial Unicode MS" w:hAnsi="Arial" w:cs="Arial"/>
        </w:rPr>
        <w:t>о переводе (либо об отказе в переводе) земельного участка из одной категории в другую;</w:t>
      </w:r>
    </w:p>
    <w:p w:rsidR="00343921" w:rsidRPr="00810FEC" w:rsidRDefault="00343921" w:rsidP="00343921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</w:rPr>
      </w:pPr>
      <w:r w:rsidRPr="00810FEC">
        <w:rPr>
          <w:rFonts w:ascii="Arial" w:eastAsia="Arial Unicode MS" w:hAnsi="Arial" w:cs="Arial"/>
        </w:rPr>
        <w:t xml:space="preserve">- </w:t>
      </w:r>
      <w:r w:rsidRPr="00810FEC">
        <w:rPr>
          <w:rFonts w:ascii="Arial" w:hAnsi="Arial" w:cs="Arial"/>
        </w:rPr>
        <w:t xml:space="preserve">выдача заявителю копии </w:t>
      </w:r>
      <w:r w:rsidRPr="00810FEC">
        <w:rPr>
          <w:rFonts w:ascii="Arial" w:hAnsi="Arial" w:cs="Arial"/>
          <w:color w:val="000000"/>
        </w:rPr>
        <w:t>акта</w:t>
      </w:r>
      <w:r w:rsidRPr="00810FEC">
        <w:rPr>
          <w:rFonts w:ascii="Arial" w:eastAsia="Arial Unicode MS" w:hAnsi="Arial" w:cs="Arial"/>
        </w:rPr>
        <w:t>о переводе (либо уведомления об отказе в переводе) земельного участка из одной категории в другую.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Блок-схема предоставления муниципальной услуги приводится </w:t>
      </w:r>
      <w:r w:rsidRPr="00810FEC">
        <w:rPr>
          <w:rFonts w:ascii="Arial" w:hAnsi="Arial" w:cs="Arial"/>
        </w:rPr>
        <w:br/>
        <w:t xml:space="preserve">в приложении 3 к административному регламенту. 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43921" w:rsidRPr="00810FEC" w:rsidRDefault="00343921" w:rsidP="0034392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b/>
          <w:color w:val="000000"/>
        </w:rPr>
        <w:t>Прием и рассмотрение ходатайства и документов, необходимых для предоставления муниципальной услуги</w:t>
      </w:r>
    </w:p>
    <w:p w:rsidR="00343921" w:rsidRPr="00810FEC" w:rsidRDefault="00343921" w:rsidP="003439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810FEC">
        <w:rPr>
          <w:rFonts w:ascii="Arial" w:hAnsi="Arial" w:cs="Arial"/>
        </w:rPr>
        <w:t xml:space="preserve">3.2. Основанием для начала административной процедуры является поступление ходатайства о предоставлении муниципальной услуги </w:t>
      </w:r>
      <w:r w:rsidRPr="00810FEC">
        <w:rPr>
          <w:rFonts w:ascii="Arial" w:hAnsi="Arial" w:cs="Arial"/>
        </w:rPr>
        <w:br/>
        <w:t xml:space="preserve">в администрацию сельсовета или </w:t>
      </w:r>
      <w:r w:rsidRPr="00810FEC">
        <w:rPr>
          <w:rFonts w:ascii="Arial" w:hAnsi="Arial" w:cs="Arial"/>
          <w:lang w:eastAsia="ru-RU"/>
        </w:rPr>
        <w:t xml:space="preserve">МФЦ. </w:t>
      </w:r>
    </w:p>
    <w:p w:rsidR="00343921" w:rsidRPr="00810FEC" w:rsidRDefault="00343921" w:rsidP="003439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Прием ходатайства при личном обращении заявителя </w:t>
      </w:r>
      <w:r w:rsidRPr="00810FEC">
        <w:rPr>
          <w:rFonts w:ascii="Arial" w:hAnsi="Arial" w:cs="Arial"/>
        </w:rPr>
        <w:br/>
        <w:t xml:space="preserve">(его уполномоченного представителя) осуществляется специалистом администрации сельсовета или </w:t>
      </w:r>
      <w:r w:rsidRPr="00810FEC">
        <w:rPr>
          <w:rFonts w:ascii="Arial" w:hAnsi="Arial" w:cs="Arial"/>
          <w:lang w:eastAsia="ru-RU"/>
        </w:rPr>
        <w:t>МФЦ</w:t>
      </w:r>
      <w:r w:rsidRPr="00810FEC">
        <w:rPr>
          <w:rFonts w:ascii="Arial" w:hAnsi="Arial" w:cs="Arial"/>
        </w:rPr>
        <w:t>, ответственным за прием входящей корреспонденции.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сельсовета.  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Максимальный срок выполнения административного действия - </w:t>
      </w:r>
      <w:r w:rsidRPr="00810FEC">
        <w:rPr>
          <w:rFonts w:ascii="Arial" w:hAnsi="Arial" w:cs="Arial"/>
        </w:rPr>
        <w:br/>
        <w:t>1 рабочий день.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color w:val="FF0000"/>
          <w:kern w:val="1"/>
        </w:rPr>
        <w:tab/>
      </w:r>
      <w:r w:rsidRPr="00810FEC">
        <w:rPr>
          <w:rFonts w:ascii="Arial" w:hAnsi="Arial" w:cs="Arial"/>
          <w:kern w:val="1"/>
        </w:rPr>
        <w:t>Критерий принятия решения - наличие ходатайства  о предоставлении услуги.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ab/>
        <w:t xml:space="preserve">Результатом административной процедуры является регистрация ходатайства о предоставлении муниципальной услуги со всеми необходимыми документами. 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ab/>
        <w:t>Способ фиксации результата – внесение записи в Журнал регистрации входящей документации.</w:t>
      </w:r>
    </w:p>
    <w:p w:rsidR="00343921" w:rsidRPr="00810FEC" w:rsidRDefault="00343921" w:rsidP="00343921">
      <w:pPr>
        <w:tabs>
          <w:tab w:val="left" w:pos="786"/>
        </w:tabs>
        <w:jc w:val="both"/>
        <w:rPr>
          <w:rFonts w:ascii="Arial" w:eastAsia="Arial Unicode MS" w:hAnsi="Arial" w:cs="Arial"/>
        </w:rPr>
      </w:pPr>
    </w:p>
    <w:p w:rsidR="00343921" w:rsidRPr="00810FEC" w:rsidRDefault="00343921" w:rsidP="00343921">
      <w:pPr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  <w:color w:val="000000"/>
        </w:rPr>
        <w:t xml:space="preserve"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810FEC">
        <w:rPr>
          <w:rFonts w:ascii="Arial" w:hAnsi="Arial" w:cs="Arial"/>
          <w:b/>
        </w:rPr>
        <w:t>местного самоуправления и иных организаций</w:t>
      </w:r>
    </w:p>
    <w:p w:rsidR="00343921" w:rsidRPr="00810FEC" w:rsidRDefault="00343921" w:rsidP="00343921">
      <w:pPr>
        <w:ind w:firstLine="720"/>
        <w:jc w:val="both"/>
        <w:rPr>
          <w:rFonts w:ascii="Arial" w:hAnsi="Arial" w:cs="Arial"/>
        </w:rPr>
      </w:pPr>
    </w:p>
    <w:p w:rsidR="00343921" w:rsidRPr="00810FEC" w:rsidRDefault="00343921" w:rsidP="00343921">
      <w:pPr>
        <w:spacing w:line="100" w:lineRule="atLeast"/>
        <w:ind w:firstLine="708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 настоящего Регламента.</w:t>
      </w:r>
    </w:p>
    <w:p w:rsidR="00343921" w:rsidRPr="00810FEC" w:rsidRDefault="00343921" w:rsidP="00343921">
      <w:pPr>
        <w:ind w:firstLine="720"/>
        <w:jc w:val="both"/>
        <w:rPr>
          <w:rFonts w:ascii="Arial" w:hAnsi="Arial" w:cs="Arial"/>
          <w:color w:val="000000"/>
        </w:rPr>
      </w:pPr>
      <w:r w:rsidRPr="00810FEC">
        <w:rPr>
          <w:rFonts w:ascii="Arial" w:hAnsi="Arial" w:cs="Arial"/>
        </w:rPr>
        <w:t xml:space="preserve">Должностное лицо администрации сельсовета или МФЦ, ответственное за предоставление муниципальной услуги,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муниципальной услуги. 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lastRenderedPageBreak/>
        <w:t xml:space="preserve">Максимальный срок выполнения данного действия составляет </w:t>
      </w:r>
      <w:r w:rsidRPr="00810FEC">
        <w:rPr>
          <w:rFonts w:ascii="Arial" w:hAnsi="Arial" w:cs="Arial"/>
        </w:rPr>
        <w:br/>
        <w:t>3 рабочих дня со дня  регистрации заявления.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Срок получения ответа на вышеуказанный запрос составляет </w:t>
      </w:r>
      <w:r w:rsidRPr="00810FEC">
        <w:rPr>
          <w:rFonts w:ascii="Arial" w:hAnsi="Arial" w:cs="Arial"/>
        </w:rPr>
        <w:br/>
        <w:t>5 рабочих дней.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color w:val="FF0000"/>
          <w:kern w:val="1"/>
        </w:rPr>
        <w:tab/>
      </w:r>
      <w:r w:rsidRPr="00810FEC">
        <w:rPr>
          <w:rFonts w:ascii="Arial" w:hAnsi="Arial" w:cs="Arial"/>
          <w:kern w:val="1"/>
        </w:rPr>
        <w:t xml:space="preserve">Результат административной процедуры – получение ответа на межведомственный запрос. 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343921" w:rsidRPr="00810FEC" w:rsidRDefault="00343921" w:rsidP="003439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Критерием принятия решения является отсутствие документов, указанных в пункте 2.7.1. настоящего Административного регламента.       </w:t>
      </w:r>
    </w:p>
    <w:p w:rsidR="00343921" w:rsidRPr="00810FEC" w:rsidRDefault="00343921" w:rsidP="003439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343921" w:rsidRPr="00810FEC" w:rsidRDefault="00343921" w:rsidP="00343921">
      <w:pPr>
        <w:tabs>
          <w:tab w:val="left" w:pos="786"/>
        </w:tabs>
        <w:jc w:val="both"/>
        <w:rPr>
          <w:rFonts w:ascii="Arial" w:eastAsia="Arial Unicode MS" w:hAnsi="Arial" w:cs="Arial"/>
        </w:rPr>
      </w:pPr>
    </w:p>
    <w:p w:rsidR="00343921" w:rsidRPr="00810FEC" w:rsidRDefault="00343921" w:rsidP="00343921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</w:rPr>
      </w:pPr>
      <w:r w:rsidRPr="00810FEC">
        <w:rPr>
          <w:rFonts w:ascii="Arial" w:hAnsi="Arial" w:cs="Arial"/>
          <w:b/>
          <w:color w:val="000000"/>
        </w:rPr>
        <w:t xml:space="preserve">Подготовка акта </w:t>
      </w:r>
      <w:r w:rsidRPr="00810FEC">
        <w:rPr>
          <w:rFonts w:ascii="Arial" w:eastAsia="Arial Unicode MS" w:hAnsi="Arial" w:cs="Arial"/>
          <w:b/>
        </w:rPr>
        <w:t>о переводе (либо об отказе в переводе) земельного участка из одной категории в другую</w:t>
      </w:r>
    </w:p>
    <w:p w:rsidR="00343921" w:rsidRPr="00810FEC" w:rsidRDefault="00343921" w:rsidP="00343921">
      <w:pPr>
        <w:ind w:firstLine="709"/>
        <w:jc w:val="both"/>
        <w:rPr>
          <w:rFonts w:ascii="Arial" w:hAnsi="Arial" w:cs="Arial"/>
        </w:rPr>
      </w:pP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Основанием для начала административной процедуры является наличие заявления и документов, указанных в пунктах 2.6., 2.7. административного регламента. </w:t>
      </w:r>
    </w:p>
    <w:p w:rsidR="00343921" w:rsidRPr="00810FEC" w:rsidRDefault="00343921" w:rsidP="0034392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eastAsia="Calibri" w:hAnsi="Arial" w:cs="Arial"/>
          <w:lang w:eastAsia="ru-RU"/>
        </w:rPr>
        <w:t xml:space="preserve">Ходатайство, не подлежащее рассмотрению по основаниям, установленным </w:t>
      </w:r>
      <w:hyperlink r:id="rId11" w:history="1">
        <w:r w:rsidRPr="00810FEC">
          <w:rPr>
            <w:rFonts w:ascii="Arial" w:eastAsia="Calibri" w:hAnsi="Arial" w:cs="Arial"/>
            <w:lang w:eastAsia="ru-RU"/>
          </w:rPr>
          <w:t>п.</w:t>
        </w:r>
      </w:hyperlink>
      <w:r w:rsidRPr="00810FEC">
        <w:rPr>
          <w:rFonts w:ascii="Arial" w:eastAsia="Calibri" w:hAnsi="Arial" w:cs="Arial"/>
          <w:lang w:eastAsia="ru-RU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343921" w:rsidRPr="00810FEC" w:rsidRDefault="00343921" w:rsidP="00343921">
      <w:pPr>
        <w:ind w:firstLine="709"/>
        <w:jc w:val="both"/>
        <w:rPr>
          <w:rFonts w:ascii="Arial" w:eastAsia="Calibri" w:hAnsi="Arial" w:cs="Arial"/>
          <w:lang w:eastAsia="ru-RU"/>
        </w:rPr>
      </w:pPr>
      <w:r w:rsidRPr="00810FEC">
        <w:rPr>
          <w:rFonts w:ascii="Arial" w:hAnsi="Arial" w:cs="Arial"/>
        </w:rPr>
        <w:t xml:space="preserve">Должностное лицо администрации сельсовета, ответственное за предоставление муниципальной услуги,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810FEC">
        <w:rPr>
          <w:rFonts w:ascii="Arial" w:eastAsia="Calibri" w:hAnsi="Arial" w:cs="Arial"/>
          <w:lang w:eastAsia="ru-RU"/>
        </w:rPr>
        <w:t>проект акта о переводе земельного участка из одной категории в другую, либо в случае наличия оснований указанных в пункте 2.10. административного регламента акт об отказе в переводе земельного участка из одной категории в другую.</w:t>
      </w:r>
    </w:p>
    <w:p w:rsidR="00343921" w:rsidRPr="00810FEC" w:rsidRDefault="00343921" w:rsidP="00343921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Акт подписывается Главой администрации сельсовета. Срок исполнения административного действия  – 2 рабочих дня.</w:t>
      </w:r>
    </w:p>
    <w:p w:rsidR="00343921" w:rsidRPr="00810FEC" w:rsidRDefault="00343921" w:rsidP="00343921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 </w:t>
      </w:r>
    </w:p>
    <w:p w:rsidR="00343921" w:rsidRPr="00810FEC" w:rsidRDefault="00343921" w:rsidP="00343921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343921" w:rsidRPr="00810FEC" w:rsidRDefault="00343921" w:rsidP="00343921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343921" w:rsidRPr="00810FEC" w:rsidRDefault="00343921" w:rsidP="00343921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Срок исполнения административной процедуры – 15 рабочих дней.</w:t>
      </w:r>
    </w:p>
    <w:p w:rsidR="00343921" w:rsidRPr="00810FEC" w:rsidRDefault="00343921" w:rsidP="00343921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</w:rPr>
      </w:pPr>
    </w:p>
    <w:p w:rsidR="00343921" w:rsidRPr="00810FEC" w:rsidRDefault="00343921" w:rsidP="00343921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</w:rPr>
      </w:pPr>
      <w:r w:rsidRPr="00810FEC">
        <w:rPr>
          <w:rFonts w:ascii="Arial" w:hAnsi="Arial" w:cs="Arial"/>
          <w:b/>
        </w:rPr>
        <w:t xml:space="preserve">Выдача заявителю копии акта </w:t>
      </w:r>
      <w:r w:rsidRPr="00810FEC">
        <w:rPr>
          <w:rFonts w:ascii="Arial" w:eastAsia="Arial Unicode MS" w:hAnsi="Arial" w:cs="Arial"/>
          <w:b/>
        </w:rPr>
        <w:t>о переводе (либо акта об отказе в переводе) земельного участка из одной категории в другую</w:t>
      </w:r>
    </w:p>
    <w:p w:rsidR="00343921" w:rsidRPr="00810FEC" w:rsidRDefault="00343921" w:rsidP="00343921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</w:rPr>
      </w:pP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3.6.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lastRenderedPageBreak/>
        <w:t>При обращении за получением результатов  муниципальной услуги заявитель (представитель заявителя) представляет следующие документы:</w:t>
      </w:r>
    </w:p>
    <w:p w:rsidR="00343921" w:rsidRPr="00810FEC" w:rsidRDefault="00343921" w:rsidP="00343921">
      <w:pPr>
        <w:ind w:firstLine="720"/>
        <w:jc w:val="both"/>
        <w:rPr>
          <w:rFonts w:ascii="Arial" w:eastAsia="Calibri" w:hAnsi="Arial" w:cs="Arial"/>
        </w:rPr>
      </w:pPr>
      <w:r w:rsidRPr="00810FEC">
        <w:rPr>
          <w:rFonts w:ascii="Arial" w:eastAsia="Calibri" w:hAnsi="Arial" w:cs="Arial"/>
        </w:rPr>
        <w:t>документ, удостоверяющий личность;</w:t>
      </w:r>
    </w:p>
    <w:p w:rsidR="00343921" w:rsidRPr="00810FEC" w:rsidRDefault="00343921" w:rsidP="00343921">
      <w:pPr>
        <w:ind w:firstLine="720"/>
        <w:jc w:val="both"/>
        <w:rPr>
          <w:rFonts w:ascii="Arial" w:eastAsia="Calibri" w:hAnsi="Arial" w:cs="Arial"/>
        </w:rPr>
      </w:pPr>
      <w:r w:rsidRPr="00810FEC">
        <w:rPr>
          <w:rFonts w:ascii="Arial" w:eastAsia="Calibri" w:hAnsi="Arial" w:cs="Arial"/>
        </w:rPr>
        <w:t>документ, подтверждающий полномочия представителя заявителя.</w:t>
      </w:r>
    </w:p>
    <w:p w:rsidR="00343921" w:rsidRPr="00810FEC" w:rsidRDefault="00343921" w:rsidP="00343921">
      <w:pPr>
        <w:ind w:firstLine="720"/>
        <w:jc w:val="both"/>
        <w:rPr>
          <w:rFonts w:ascii="Arial" w:eastAsia="Calibri" w:hAnsi="Arial" w:cs="Arial"/>
        </w:rPr>
      </w:pPr>
      <w:r w:rsidRPr="00810FEC">
        <w:rPr>
          <w:rFonts w:ascii="Arial" w:eastAsia="Calibri" w:hAnsi="Arial" w:cs="Arial"/>
        </w:rPr>
        <w:t xml:space="preserve">Полномочия руководителей юридических лиц (лиц, действующих </w:t>
      </w:r>
      <w:r w:rsidRPr="00810FEC">
        <w:rPr>
          <w:rFonts w:ascii="Arial" w:eastAsia="Calibri" w:hAnsi="Arial" w:cs="Arial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Максимальный срок выполнения данного действия составляет </w:t>
      </w:r>
      <w:r w:rsidRPr="00810FEC">
        <w:rPr>
          <w:rFonts w:ascii="Arial" w:hAnsi="Arial" w:cs="Arial"/>
        </w:rPr>
        <w:br/>
        <w:t>5 минут.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Запись о выдаче результата муниципальной услуги формируется </w:t>
      </w:r>
      <w:r w:rsidRPr="00810FEC">
        <w:rPr>
          <w:rFonts w:ascii="Arial" w:hAnsi="Arial" w:cs="Arial"/>
        </w:rPr>
        <w:br/>
        <w:t xml:space="preserve">в журнале регистрации, проставляются дата и время выдачи пакета документов, подпись и расшифровка подписи </w:t>
      </w:r>
      <w:r w:rsidRPr="00810FEC">
        <w:rPr>
          <w:rFonts w:ascii="Arial" w:eastAsia="Calibri" w:hAnsi="Arial" w:cs="Arial"/>
        </w:rPr>
        <w:t>заявителя</w:t>
      </w:r>
      <w:r w:rsidRPr="00810FEC">
        <w:rPr>
          <w:rFonts w:ascii="Arial" w:hAnsi="Arial" w:cs="Arial"/>
        </w:rPr>
        <w:t xml:space="preserve"> (уполномоченного представителя), получившего пакет документов.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Критерий принятия решения - наличие оформленного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>Результат административной процедуры – выдача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343921" w:rsidRPr="00810FEC" w:rsidRDefault="00343921" w:rsidP="00343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Способ фиксации результата – запись  в журнале регистрации. </w:t>
      </w:r>
    </w:p>
    <w:p w:rsidR="00343921" w:rsidRPr="00810FEC" w:rsidRDefault="00343921" w:rsidP="00343921">
      <w:pPr>
        <w:rPr>
          <w:rFonts w:ascii="Arial" w:hAnsi="Arial" w:cs="Arial"/>
          <w:b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  <w:lang w:val="en-US"/>
        </w:rPr>
        <w:t>IV</w:t>
      </w:r>
      <w:r w:rsidRPr="00810FEC">
        <w:rPr>
          <w:rFonts w:ascii="Arial" w:hAnsi="Arial" w:cs="Arial"/>
          <w:b/>
          <w:bCs/>
          <w:kern w:val="1"/>
        </w:rPr>
        <w:t>. Формы контроля за исполнением административного регламента</w:t>
      </w:r>
    </w:p>
    <w:p w:rsidR="00343921" w:rsidRPr="00810FEC" w:rsidRDefault="00343921" w:rsidP="00343921">
      <w:pPr>
        <w:widowControl w:val="0"/>
        <w:tabs>
          <w:tab w:val="left" w:pos="709"/>
        </w:tabs>
        <w:jc w:val="both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tabs>
          <w:tab w:val="left" w:pos="709"/>
        </w:tabs>
        <w:spacing w:after="200"/>
        <w:jc w:val="both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tabs>
          <w:tab w:val="left" w:pos="709"/>
        </w:tabs>
        <w:spacing w:after="200"/>
        <w:jc w:val="both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</w:t>
      </w:r>
      <w:r w:rsidRPr="00810FEC">
        <w:rPr>
          <w:rFonts w:ascii="Arial" w:hAnsi="Arial" w:cs="Arial"/>
          <w:kern w:val="1"/>
        </w:rPr>
        <w:lastRenderedPageBreak/>
        <w:t>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распоряжением главой сельсовета.</w:t>
      </w:r>
    </w:p>
    <w:p w:rsidR="00343921" w:rsidRPr="00810FEC" w:rsidRDefault="00343921" w:rsidP="00343921">
      <w:pPr>
        <w:tabs>
          <w:tab w:val="left" w:pos="709"/>
        </w:tabs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343921" w:rsidRPr="00810FEC" w:rsidRDefault="00343921" w:rsidP="00343921">
      <w:pPr>
        <w:tabs>
          <w:tab w:val="left" w:pos="709"/>
        </w:tabs>
        <w:spacing w:after="200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343921" w:rsidRPr="00810FEC" w:rsidRDefault="00343921" w:rsidP="00343921">
      <w:pPr>
        <w:tabs>
          <w:tab w:val="left" w:pos="709"/>
        </w:tabs>
        <w:spacing w:after="200"/>
        <w:jc w:val="both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343921" w:rsidRPr="00810FEC" w:rsidRDefault="00343921" w:rsidP="00343921">
      <w:pPr>
        <w:tabs>
          <w:tab w:val="left" w:pos="709"/>
        </w:tabs>
        <w:spacing w:after="200"/>
        <w:ind w:firstLine="708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343921" w:rsidRPr="00810FEC" w:rsidRDefault="00343921" w:rsidP="00343921">
      <w:pPr>
        <w:tabs>
          <w:tab w:val="left" w:pos="709"/>
        </w:tabs>
        <w:spacing w:after="200"/>
        <w:jc w:val="both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43921" w:rsidRPr="00810FEC" w:rsidRDefault="00343921" w:rsidP="00343921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343921" w:rsidRPr="00810FEC" w:rsidRDefault="00343921" w:rsidP="00343921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общественными объединениями и организациями;</w:t>
      </w:r>
    </w:p>
    <w:p w:rsidR="00343921" w:rsidRPr="00810FEC" w:rsidRDefault="00343921" w:rsidP="00343921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иными органами, в установленном законом порядке.</w:t>
      </w:r>
    </w:p>
    <w:p w:rsidR="00343921" w:rsidRPr="00810FEC" w:rsidRDefault="00343921" w:rsidP="00343921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43921" w:rsidRPr="00810FEC" w:rsidRDefault="00343921" w:rsidP="00343921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Граждане, их объединения и организации также вправе:</w:t>
      </w:r>
    </w:p>
    <w:p w:rsidR="00343921" w:rsidRPr="00810FEC" w:rsidRDefault="00343921" w:rsidP="00343921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343921" w:rsidRPr="00810FEC" w:rsidRDefault="00343921" w:rsidP="00343921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вносить предложения о мерах по устранению нарушений Регламента.</w:t>
      </w:r>
    </w:p>
    <w:p w:rsidR="00343921" w:rsidRPr="00810FEC" w:rsidRDefault="00343921" w:rsidP="00343921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  <w:lang w:val="en-US"/>
        </w:rPr>
        <w:t>V</w:t>
      </w:r>
      <w:r w:rsidRPr="00810FEC">
        <w:rPr>
          <w:rFonts w:ascii="Arial" w:hAnsi="Arial" w:cs="Arial"/>
          <w:b/>
          <w:bCs/>
          <w:kern w:val="1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 xml:space="preserve">5.1. Информация для заявителя о его праве подать жалобу на </w:t>
      </w:r>
      <w:r w:rsidRPr="00810FEC">
        <w:rPr>
          <w:rFonts w:ascii="Arial" w:hAnsi="Arial" w:cs="Arial"/>
          <w:b/>
          <w:bCs/>
          <w:kern w:val="1"/>
        </w:rPr>
        <w:lastRenderedPageBreak/>
        <w:t>решение и (или) действие (бездействие) администрации сельсовета и (или) их должностных лиц при предоставлении услуги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Заявитель имеет право  обжаловать решения и действия (бездействие) администрации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5.2. Предмет жалобы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Заявитель имеет право обратиться с жалобой, в том числе в следующих случаях: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1) нарушения сроков регистрации заявления заявителя о предоставлении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2) нарушения сроков предоставления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C25EDD">
        <w:rPr>
          <w:rFonts w:ascii="Arial" w:hAnsi="Arial" w:cs="Arial"/>
          <w:kern w:val="1"/>
        </w:rPr>
        <w:t>Нижнегридинского</w:t>
      </w:r>
      <w:r w:rsidRPr="00810FEC">
        <w:rPr>
          <w:rFonts w:ascii="Arial" w:hAnsi="Arial" w:cs="Arial"/>
          <w:kern w:val="1"/>
        </w:rPr>
        <w:t xml:space="preserve"> сельсовета Курской области для предоставления услуги;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C25EDD">
        <w:rPr>
          <w:rFonts w:ascii="Arial" w:hAnsi="Arial" w:cs="Arial"/>
          <w:kern w:val="1"/>
        </w:rPr>
        <w:t>Нижнегридинского</w:t>
      </w:r>
      <w:r w:rsidRPr="00810FEC">
        <w:rPr>
          <w:rFonts w:ascii="Arial" w:hAnsi="Arial" w:cs="Arial"/>
          <w:kern w:val="1"/>
        </w:rPr>
        <w:t xml:space="preserve"> сельсовета Курской области для предоставления услуги, у заявителя;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C25EDD">
        <w:rPr>
          <w:rFonts w:ascii="Arial" w:hAnsi="Arial" w:cs="Arial"/>
          <w:kern w:val="1"/>
        </w:rPr>
        <w:t>Нижнегридинского</w:t>
      </w:r>
      <w:r w:rsidRPr="00810FEC">
        <w:rPr>
          <w:rFonts w:ascii="Arial" w:hAnsi="Arial" w:cs="Arial"/>
          <w:kern w:val="1"/>
        </w:rPr>
        <w:t xml:space="preserve"> сельсовета Курской области;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3588E">
        <w:rPr>
          <w:rFonts w:ascii="Arial" w:hAnsi="Arial" w:cs="Arial"/>
          <w:kern w:val="1"/>
        </w:rPr>
        <w:t>Нижнегридинского</w:t>
      </w:r>
      <w:r w:rsidRPr="00810FEC">
        <w:rPr>
          <w:rFonts w:ascii="Arial" w:hAnsi="Arial" w:cs="Arial"/>
          <w:kern w:val="1"/>
        </w:rPr>
        <w:t xml:space="preserve"> сельсовета Курской области;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5.4. Порядок подачи и рассмотрения жалобы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Основанием для начала процедуры досудебного (внесудебного) обжалования, является подача жалобы.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Жалоба может быть направлена: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1) по почте;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2) с использованием информационно-телекоммуникационной сети «Интернет»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i/>
          <w:iCs/>
          <w:kern w:val="1"/>
        </w:rPr>
      </w:pPr>
      <w:r w:rsidRPr="00810FEC">
        <w:rPr>
          <w:rFonts w:ascii="Arial" w:hAnsi="Arial" w:cs="Arial"/>
          <w:kern w:val="1"/>
        </w:rPr>
        <w:t xml:space="preserve">- на официальный сайт Администрации </w:t>
      </w:r>
      <w:r w:rsidR="0093588E">
        <w:rPr>
          <w:rFonts w:ascii="Arial" w:hAnsi="Arial" w:cs="Arial"/>
          <w:kern w:val="1"/>
        </w:rPr>
        <w:t>Нижнегридинского</w:t>
      </w:r>
      <w:r w:rsidRPr="00810FEC">
        <w:rPr>
          <w:rFonts w:ascii="Arial" w:hAnsi="Arial" w:cs="Arial"/>
          <w:kern w:val="1"/>
        </w:rPr>
        <w:t xml:space="preserve">  сельсовета: </w:t>
      </w:r>
      <w:r w:rsidR="0093588E" w:rsidRPr="0093588E">
        <w:rPr>
          <w:rFonts w:ascii="Arial" w:hAnsi="Arial" w:cs="Arial"/>
          <w:kern w:val="1"/>
          <w:u w:val="single"/>
        </w:rPr>
        <w:t>http://n-grid.ru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- посредством федеральной государственной информационной системы  «Единый портал государственных и муниципальных услуг (функций)»  </w:t>
      </w:r>
      <w:r w:rsidRPr="00810FEC">
        <w:rPr>
          <w:rFonts w:ascii="Arial" w:hAnsi="Arial" w:cs="Arial"/>
          <w:kern w:val="1"/>
          <w:u w:val="single"/>
        </w:rPr>
        <w:t>http://gosuslugi.ru</w:t>
      </w:r>
      <w:r w:rsidRPr="00810FEC">
        <w:rPr>
          <w:rFonts w:ascii="Arial" w:hAnsi="Arial" w:cs="Arial"/>
          <w:kern w:val="1"/>
        </w:rPr>
        <w:t>;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- на официальный сайт Администрации Курской области </w:t>
      </w:r>
      <w:r w:rsidRPr="00810FEC">
        <w:rPr>
          <w:rFonts w:ascii="Arial" w:hAnsi="Arial" w:cs="Arial"/>
          <w:kern w:val="1"/>
          <w:u w:val="single"/>
        </w:rPr>
        <w:t>http://adm.rkursk.ru</w:t>
      </w:r>
      <w:r w:rsidRPr="00810FEC">
        <w:rPr>
          <w:rFonts w:ascii="Arial" w:hAnsi="Arial" w:cs="Arial"/>
          <w:kern w:val="1"/>
        </w:rPr>
        <w:t xml:space="preserve">, 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3) принята при личном приеме заявителя.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Жалоба может быть подана заявителем: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Все жалобы фиксируются в журнале учета обращений.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В остальных случаях дается письменный ответ по существу поставленных в жалобе вопросов.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Жалоба должна содержать: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lastRenderedPageBreak/>
        <w:t>Под жалобой заявитель ставит личную подпись и дату.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оформленная в соответствии с законодательством Российской Федерации доверенность (для физических лиц);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43921" w:rsidRPr="00810FEC" w:rsidRDefault="00343921" w:rsidP="00343921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5.5. Сроки рассмотрения жалобы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Основания для приостановления рассмотрения жалобы отсутствуют.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5.7. Результат рассмотрения жалобы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2) отказывает в удовлетворении жалобы.</w:t>
      </w:r>
    </w:p>
    <w:p w:rsidR="00343921" w:rsidRDefault="00343921" w:rsidP="00343921">
      <w:pPr>
        <w:tabs>
          <w:tab w:val="left" w:pos="709"/>
        </w:tabs>
        <w:spacing w:after="200" w:line="276" w:lineRule="atLeast"/>
        <w:ind w:firstLine="539"/>
        <w:jc w:val="both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 xml:space="preserve"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</w:t>
      </w:r>
      <w:r w:rsidRPr="00810FEC">
        <w:rPr>
          <w:rFonts w:ascii="Arial" w:hAnsi="Arial" w:cs="Arial"/>
          <w:kern w:val="1"/>
        </w:rPr>
        <w:lastRenderedPageBreak/>
        <w:t>жалобы сообщается гражданину, направившему жалобу, если его фамилия и почтовый адрес поддаются прочтению.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5.8. Порядок информирования заявителя о результатах рассмотрения жалобы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5.9. Порядок обжалования решения по жалобе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В случае,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1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810FEC">
        <w:rPr>
          <w:rFonts w:ascii="Arial" w:hAnsi="Arial" w:cs="Arial"/>
          <w:b/>
          <w:bCs/>
          <w:kern w:val="1"/>
        </w:rPr>
        <w:t>5.11. Способы информирования заявителей о порядке подачи и рассмотрения жалобы</w:t>
      </w:r>
    </w:p>
    <w:p w:rsidR="00343921" w:rsidRPr="00810FEC" w:rsidRDefault="00343921" w:rsidP="00343921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kern w:val="1"/>
        </w:rPr>
      </w:pPr>
      <w:r w:rsidRPr="00810FEC">
        <w:rPr>
          <w:rFonts w:ascii="Arial" w:hAnsi="Arial" w:cs="Arial"/>
          <w:kern w:val="1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портале.</w:t>
      </w:r>
    </w:p>
    <w:p w:rsidR="00343921" w:rsidRPr="00810FEC" w:rsidRDefault="00343921" w:rsidP="00343921">
      <w:pPr>
        <w:tabs>
          <w:tab w:val="left" w:pos="709"/>
        </w:tabs>
        <w:spacing w:line="100" w:lineRule="atLeast"/>
        <w:ind w:firstLine="708"/>
        <w:jc w:val="both"/>
        <w:rPr>
          <w:rFonts w:ascii="Arial" w:hAnsi="Arial" w:cs="Arial"/>
          <w:color w:val="FF0000"/>
        </w:rPr>
      </w:pPr>
    </w:p>
    <w:p w:rsidR="00343921" w:rsidRPr="00810FEC" w:rsidRDefault="00343921" w:rsidP="00343921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kern w:val="1"/>
          <w:lang w:eastAsia="zh-CN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4C5850" w:rsidRPr="00810FEC" w:rsidRDefault="004C5850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4C5850" w:rsidRPr="00810FEC" w:rsidRDefault="004C5850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 w:rsidRPr="00810FEC">
        <w:rPr>
          <w:rFonts w:ascii="Arial" w:hAnsi="Arial" w:cs="Arial"/>
          <w:sz w:val="24"/>
          <w:szCs w:val="24"/>
        </w:rPr>
        <w:t>Приложение 1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color w:val="000000"/>
        </w:rPr>
      </w:pPr>
      <w:r w:rsidRPr="00810FEC">
        <w:rPr>
          <w:rFonts w:ascii="Arial" w:hAnsi="Arial" w:cs="Arial"/>
        </w:rPr>
        <w:t>к административному регламенту</w:t>
      </w:r>
      <w:r w:rsidR="0093588E">
        <w:rPr>
          <w:rFonts w:ascii="Arial" w:hAnsi="Arial" w:cs="Arial"/>
        </w:rPr>
        <w:t xml:space="preserve"> </w:t>
      </w:r>
      <w:r w:rsidRPr="00810FEC">
        <w:rPr>
          <w:rFonts w:ascii="Arial" w:hAnsi="Arial" w:cs="Arial"/>
          <w:bCs/>
        </w:rPr>
        <w:t xml:space="preserve">по предоставлению муниципальной услуги </w:t>
      </w:r>
      <w:r w:rsidRPr="00810FEC">
        <w:rPr>
          <w:rFonts w:ascii="Arial" w:hAnsi="Arial" w:cs="Arial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343921" w:rsidRPr="00810FEC" w:rsidRDefault="00343921" w:rsidP="00343921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jc w:val="center"/>
        <w:rPr>
          <w:rFonts w:ascii="Arial" w:hAnsi="Arial" w:cs="Arial"/>
          <w:b/>
        </w:rPr>
      </w:pPr>
      <w:r w:rsidRPr="00810FEC">
        <w:rPr>
          <w:rFonts w:ascii="Arial" w:hAnsi="Arial" w:cs="Arial"/>
          <w:b/>
        </w:rPr>
        <w:t xml:space="preserve">Сведения о местонахождении, контактных телефонах, адресах электронной почты </w:t>
      </w:r>
    </w:p>
    <w:p w:rsidR="00343921" w:rsidRPr="00810FEC" w:rsidRDefault="00343921" w:rsidP="00343921">
      <w:pPr>
        <w:ind w:firstLine="90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0"/>
        <w:gridCol w:w="6"/>
        <w:gridCol w:w="2795"/>
        <w:gridCol w:w="3126"/>
      </w:tblGrid>
      <w:tr w:rsidR="00343921" w:rsidRPr="00810FEC" w:rsidTr="00643BE5"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jc w:val="both"/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jc w:val="both"/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>Контакты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343921" w:rsidP="00643BE5">
            <w:pPr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>Место нахождения / Почтовый адрес</w:t>
            </w:r>
          </w:p>
        </w:tc>
      </w:tr>
      <w:tr w:rsidR="00343921" w:rsidRPr="00810FEC" w:rsidTr="00643BE5"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A20437" w:rsidP="00643BE5">
            <w:pPr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 xml:space="preserve">Администрация </w:t>
            </w:r>
            <w:r w:rsidR="0093588E">
              <w:rPr>
                <w:rFonts w:ascii="Arial" w:hAnsi="Arial" w:cs="Arial"/>
              </w:rPr>
              <w:t>Нижнегридинского</w:t>
            </w:r>
            <w:r w:rsidRPr="00810FEC">
              <w:rPr>
                <w:rFonts w:ascii="Arial" w:hAnsi="Arial" w:cs="Arial"/>
              </w:rPr>
              <w:t xml:space="preserve"> сельсовета</w:t>
            </w:r>
          </w:p>
          <w:p w:rsidR="00343921" w:rsidRPr="00810FEC" w:rsidRDefault="00343921" w:rsidP="0093588E">
            <w:pPr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 xml:space="preserve">часы приема </w:t>
            </w:r>
            <w:r w:rsidR="00A20437" w:rsidRPr="00810FEC">
              <w:rPr>
                <w:rFonts w:ascii="Arial" w:hAnsi="Arial" w:cs="Arial"/>
              </w:rPr>
              <w:t>с 9.00 до 17.00</w:t>
            </w:r>
            <w:r w:rsidRPr="00810FEC">
              <w:rPr>
                <w:rFonts w:ascii="Arial" w:hAnsi="Arial" w:cs="Arial"/>
              </w:rPr>
              <w:br/>
              <w:t xml:space="preserve">перерыв с </w:t>
            </w:r>
            <w:r w:rsidR="00A20437" w:rsidRPr="00810FEC">
              <w:rPr>
                <w:rFonts w:ascii="Arial" w:hAnsi="Arial" w:cs="Arial"/>
              </w:rPr>
              <w:t>13.00 до 14.00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Default="00343921" w:rsidP="0093588E">
            <w:pPr>
              <w:jc w:val="both"/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 xml:space="preserve">приемная </w:t>
            </w:r>
            <w:r w:rsidR="00A20437" w:rsidRPr="00810FEC">
              <w:rPr>
                <w:rFonts w:ascii="Arial" w:hAnsi="Arial" w:cs="Arial"/>
              </w:rPr>
              <w:t>8-471-36-</w:t>
            </w:r>
            <w:r w:rsidR="0093588E">
              <w:rPr>
                <w:rFonts w:ascii="Arial" w:hAnsi="Arial" w:cs="Arial"/>
              </w:rPr>
              <w:t>2</w:t>
            </w:r>
            <w:r w:rsidR="00A20437" w:rsidRPr="00810FEC">
              <w:rPr>
                <w:rFonts w:ascii="Arial" w:hAnsi="Arial" w:cs="Arial"/>
              </w:rPr>
              <w:t>-</w:t>
            </w:r>
            <w:r w:rsidR="0093588E">
              <w:rPr>
                <w:rFonts w:ascii="Arial" w:hAnsi="Arial" w:cs="Arial"/>
              </w:rPr>
              <w:t>21-24</w:t>
            </w:r>
            <w:r w:rsidRPr="00810FEC">
              <w:rPr>
                <w:rFonts w:ascii="Arial" w:hAnsi="Arial" w:cs="Arial"/>
              </w:rPr>
              <w:br/>
            </w:r>
            <w:r w:rsidRPr="00810FEC">
              <w:rPr>
                <w:rFonts w:ascii="Arial" w:hAnsi="Arial" w:cs="Arial"/>
                <w:lang w:val="en-US"/>
              </w:rPr>
              <w:t>E</w:t>
            </w:r>
            <w:r w:rsidRPr="00810FEC">
              <w:rPr>
                <w:rFonts w:ascii="Arial" w:hAnsi="Arial" w:cs="Arial"/>
              </w:rPr>
              <w:t>-</w:t>
            </w:r>
            <w:r w:rsidRPr="00810FEC">
              <w:rPr>
                <w:rFonts w:ascii="Arial" w:hAnsi="Arial" w:cs="Arial"/>
                <w:lang w:val="en-US"/>
              </w:rPr>
              <w:t>mail</w:t>
            </w:r>
            <w:r w:rsidRPr="00810FEC">
              <w:rPr>
                <w:rFonts w:ascii="Arial" w:hAnsi="Arial" w:cs="Arial"/>
              </w:rPr>
              <w:t xml:space="preserve">: </w:t>
            </w:r>
          </w:p>
          <w:p w:rsidR="0093588E" w:rsidRPr="0093588E" w:rsidRDefault="0093588E" w:rsidP="0093588E">
            <w:pPr>
              <w:jc w:val="both"/>
              <w:rPr>
                <w:rFonts w:ascii="Arial" w:hAnsi="Arial" w:cs="Arial"/>
              </w:rPr>
            </w:pPr>
            <w:r w:rsidRPr="0093588E">
              <w:rPr>
                <w:rFonts w:ascii="Arial" w:hAnsi="Arial" w:cs="Arial"/>
              </w:rPr>
              <w:t>n.gridino.sovet@mail.ru</w:t>
            </w:r>
          </w:p>
          <w:p w:rsidR="0093588E" w:rsidRPr="00810FEC" w:rsidRDefault="0093588E" w:rsidP="0093588E">
            <w:pPr>
              <w:jc w:val="both"/>
              <w:rPr>
                <w:rFonts w:ascii="Arial" w:hAnsi="Arial" w:cs="Arial"/>
              </w:rPr>
            </w:pPr>
            <w:r w:rsidRPr="0093588E">
              <w:rPr>
                <w:rFonts w:ascii="Arial" w:hAnsi="Arial" w:cs="Arial"/>
              </w:rPr>
              <w:t>http://n-grid.ru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21" w:rsidRPr="00810FEC" w:rsidRDefault="00A20437" w:rsidP="0093588E">
            <w:pPr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>307</w:t>
            </w:r>
            <w:r w:rsidR="0093588E">
              <w:rPr>
                <w:rFonts w:ascii="Arial" w:hAnsi="Arial" w:cs="Arial"/>
              </w:rPr>
              <w:t>841</w:t>
            </w:r>
            <w:r w:rsidRPr="00810FEC">
              <w:rPr>
                <w:rFonts w:ascii="Arial" w:hAnsi="Arial" w:cs="Arial"/>
              </w:rPr>
              <w:t xml:space="preserve">, Курская область, </w:t>
            </w:r>
            <w:r w:rsidR="0093588E">
              <w:rPr>
                <w:rFonts w:ascii="Arial" w:hAnsi="Arial" w:cs="Arial"/>
              </w:rPr>
              <w:t>Большесолдатский</w:t>
            </w:r>
            <w:r w:rsidRPr="00810FEC">
              <w:rPr>
                <w:rFonts w:ascii="Arial" w:hAnsi="Arial" w:cs="Arial"/>
              </w:rPr>
              <w:t xml:space="preserve"> район, </w:t>
            </w:r>
            <w:r w:rsidR="0093588E">
              <w:rPr>
                <w:rFonts w:ascii="Arial" w:hAnsi="Arial" w:cs="Arial"/>
              </w:rPr>
              <w:t>д. Нижнее Гридино</w:t>
            </w:r>
          </w:p>
        </w:tc>
      </w:tr>
      <w:tr w:rsidR="0093588E" w:rsidRPr="00810FEC" w:rsidTr="0093588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88E" w:rsidRDefault="0093588E" w:rsidP="00643BE5">
            <w:pPr>
              <w:jc w:val="both"/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>ОБУ «МФЦ»</w:t>
            </w:r>
          </w:p>
          <w:p w:rsidR="0093588E" w:rsidRDefault="0093588E" w:rsidP="00643BE5">
            <w:pPr>
              <w:jc w:val="both"/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>часы приема</w:t>
            </w:r>
          </w:p>
          <w:p w:rsidR="0093588E" w:rsidRPr="00810FEC" w:rsidRDefault="0093588E" w:rsidP="00643BE5">
            <w:pPr>
              <w:jc w:val="both"/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 xml:space="preserve"> с 9.00 до 1</w:t>
            </w:r>
            <w:r>
              <w:rPr>
                <w:rFonts w:ascii="Arial" w:hAnsi="Arial" w:cs="Arial"/>
              </w:rPr>
              <w:t>6</w:t>
            </w:r>
            <w:r w:rsidRPr="00810FEC">
              <w:rPr>
                <w:rFonts w:ascii="Arial" w:hAnsi="Arial" w:cs="Arial"/>
              </w:rPr>
              <w:t>.00</w:t>
            </w:r>
          </w:p>
          <w:p w:rsidR="0093588E" w:rsidRPr="00810FEC" w:rsidRDefault="0093588E" w:rsidP="00643B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перерыва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88E" w:rsidRPr="00810FEC" w:rsidRDefault="0093588E" w:rsidP="0093588E">
            <w:pPr>
              <w:ind w:left="612"/>
              <w:jc w:val="both"/>
              <w:rPr>
                <w:rFonts w:ascii="Arial" w:hAnsi="Arial" w:cs="Arial"/>
              </w:rPr>
            </w:pPr>
            <w:r w:rsidRPr="00810FEC">
              <w:rPr>
                <w:rFonts w:ascii="Arial" w:hAnsi="Arial" w:cs="Arial"/>
              </w:rPr>
              <w:t>8-471</w:t>
            </w:r>
            <w:r>
              <w:rPr>
                <w:rFonts w:ascii="Arial" w:hAnsi="Arial" w:cs="Arial"/>
              </w:rPr>
              <w:t>3</w:t>
            </w:r>
            <w:r w:rsidRPr="00810FEC">
              <w:rPr>
                <w:rFonts w:ascii="Arial" w:hAnsi="Arial" w:cs="Arial"/>
              </w:rPr>
              <w:t>6-2-</w:t>
            </w:r>
            <w:r>
              <w:rPr>
                <w:rFonts w:ascii="Arial" w:hAnsi="Arial" w:cs="Arial"/>
              </w:rPr>
              <w:t>5</w:t>
            </w:r>
            <w:r w:rsidRPr="00810FEC">
              <w:rPr>
                <w:rFonts w:ascii="Arial" w:hAnsi="Arial" w:cs="Arial"/>
              </w:rPr>
              <w:t>0-3</w:t>
            </w:r>
            <w:r>
              <w:rPr>
                <w:rFonts w:ascii="Arial" w:hAnsi="Arial" w:cs="Arial"/>
              </w:rPr>
              <w:t>1</w:t>
            </w:r>
          </w:p>
          <w:p w:rsidR="0093588E" w:rsidRDefault="0093588E">
            <w:pPr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93588E" w:rsidRDefault="0093588E">
            <w:pPr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93588E" w:rsidRPr="00810FEC" w:rsidRDefault="0093588E" w:rsidP="009358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8E" w:rsidRPr="00810FEC" w:rsidRDefault="0093588E" w:rsidP="0093588E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kern w:val="2"/>
              </w:rPr>
            </w:pPr>
            <w:r w:rsidRPr="00810FEC">
              <w:rPr>
                <w:rFonts w:ascii="Arial" w:eastAsia="Arial" w:hAnsi="Arial" w:cs="Arial"/>
                <w:kern w:val="2"/>
              </w:rPr>
              <w:t xml:space="preserve">Курская область, </w:t>
            </w:r>
            <w:r>
              <w:rPr>
                <w:rFonts w:ascii="Arial" w:eastAsia="Arial" w:hAnsi="Arial" w:cs="Arial"/>
                <w:kern w:val="2"/>
              </w:rPr>
              <w:t>Большесолдатский</w:t>
            </w:r>
            <w:r w:rsidRPr="00810FEC">
              <w:rPr>
                <w:rFonts w:ascii="Arial" w:eastAsia="Arial" w:hAnsi="Arial" w:cs="Arial"/>
                <w:kern w:val="2"/>
              </w:rPr>
              <w:t xml:space="preserve"> район, </w:t>
            </w:r>
            <w:r>
              <w:rPr>
                <w:rFonts w:ascii="Arial" w:eastAsia="Arial" w:hAnsi="Arial" w:cs="Arial"/>
                <w:kern w:val="2"/>
              </w:rPr>
              <w:t>с. Большесолдатское</w:t>
            </w:r>
            <w:r w:rsidRPr="00810FEC">
              <w:rPr>
                <w:rFonts w:ascii="Arial" w:eastAsia="Arial" w:hAnsi="Arial" w:cs="Arial"/>
                <w:kern w:val="2"/>
              </w:rPr>
              <w:t xml:space="preserve">, ул. </w:t>
            </w:r>
            <w:r>
              <w:rPr>
                <w:rFonts w:ascii="Arial" w:eastAsia="Arial" w:hAnsi="Arial" w:cs="Arial"/>
                <w:kern w:val="2"/>
              </w:rPr>
              <w:t>Олимпийскаяд1а</w:t>
            </w:r>
          </w:p>
          <w:p w:rsidR="0093588E" w:rsidRPr="00810FEC" w:rsidRDefault="0093588E" w:rsidP="00643BE5">
            <w:pPr>
              <w:pStyle w:val="a5"/>
              <w:spacing w:before="0" w:beforeAutospacing="0"/>
              <w:rPr>
                <w:rFonts w:ascii="Arial" w:hAnsi="Arial" w:cs="Arial"/>
                <w:color w:val="000000"/>
              </w:rPr>
            </w:pPr>
          </w:p>
        </w:tc>
      </w:tr>
    </w:tbl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343921" w:rsidRPr="00810FEC" w:rsidRDefault="00343921" w:rsidP="00343921">
      <w:pPr>
        <w:pStyle w:val="ConsPlusNonformat"/>
        <w:rPr>
          <w:rFonts w:ascii="Arial" w:hAnsi="Arial" w:cs="Arial"/>
          <w:color w:val="000000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 w:rsidRPr="00810FEC">
        <w:rPr>
          <w:rFonts w:ascii="Arial" w:hAnsi="Arial" w:cs="Arial"/>
          <w:sz w:val="24"/>
          <w:szCs w:val="24"/>
        </w:rPr>
        <w:t>Приложение 2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bCs/>
        </w:rPr>
      </w:pPr>
      <w:r w:rsidRPr="00810FEC">
        <w:rPr>
          <w:rFonts w:ascii="Arial" w:hAnsi="Arial" w:cs="Arial"/>
        </w:rPr>
        <w:lastRenderedPageBreak/>
        <w:t>к административному регламенту</w:t>
      </w:r>
      <w:r w:rsidR="0093588E">
        <w:rPr>
          <w:rFonts w:ascii="Arial" w:hAnsi="Arial" w:cs="Arial"/>
        </w:rPr>
        <w:t xml:space="preserve"> </w:t>
      </w:r>
      <w:r w:rsidRPr="00810FEC">
        <w:rPr>
          <w:rFonts w:ascii="Arial" w:hAnsi="Arial" w:cs="Arial"/>
          <w:bCs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left="2835"/>
        <w:jc w:val="right"/>
        <w:rPr>
          <w:rFonts w:ascii="Arial" w:eastAsia="Calibri" w:hAnsi="Arial" w:cs="Arial"/>
          <w:color w:val="000000"/>
          <w:lang w:eastAsia="ru-RU"/>
        </w:rPr>
      </w:pPr>
    </w:p>
    <w:p w:rsidR="00343921" w:rsidRPr="00810FEC" w:rsidRDefault="00343921" w:rsidP="00343921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  <w:r w:rsidRPr="00810FEC">
        <w:rPr>
          <w:color w:val="000000"/>
          <w:sz w:val="24"/>
          <w:szCs w:val="24"/>
        </w:rPr>
        <w:t>ПРИМЕРНЫЙ</w:t>
      </w:r>
      <w:r w:rsidRPr="00810FEC">
        <w:rPr>
          <w:rFonts w:eastAsia="Arial Unicode MS"/>
          <w:sz w:val="24"/>
          <w:szCs w:val="24"/>
        </w:rPr>
        <w:t xml:space="preserve"> ОБРАЗЕЦ ХОДАТАЙСТВА</w:t>
      </w:r>
    </w:p>
    <w:p w:rsidR="00343921" w:rsidRPr="00810FEC" w:rsidRDefault="00343921" w:rsidP="00343921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  <w:r w:rsidRPr="00810FEC">
        <w:rPr>
          <w:rFonts w:eastAsia="Arial Unicode MS"/>
          <w:sz w:val="24"/>
          <w:szCs w:val="24"/>
        </w:rPr>
        <w:t>ДЛЯ ПЕРЕВОДА ЗЕМЕЛЬ ИЛИ ЗЕМЕЛЬНЫХ УЧАСТКОВ ИЗ ОДНОЙ КАТЕГОРИИ В ДРУГУЮ</w:t>
      </w:r>
    </w:p>
    <w:p w:rsidR="00343921" w:rsidRPr="00810FEC" w:rsidRDefault="00343921" w:rsidP="00343921">
      <w:pPr>
        <w:ind w:left="4248"/>
        <w:rPr>
          <w:rFonts w:ascii="Arial" w:eastAsia="Arial Unicode MS" w:hAnsi="Arial" w:cs="Arial"/>
          <w:b/>
          <w:bCs/>
        </w:rPr>
      </w:pPr>
    </w:p>
    <w:p w:rsidR="00343921" w:rsidRPr="00810FEC" w:rsidRDefault="00343921" w:rsidP="004C5850">
      <w:pPr>
        <w:ind w:left="4820"/>
        <w:rPr>
          <w:rFonts w:ascii="Arial" w:hAnsi="Arial" w:cs="Arial"/>
        </w:rPr>
      </w:pPr>
      <w:r w:rsidRPr="00810FEC">
        <w:rPr>
          <w:rFonts w:ascii="Arial" w:hAnsi="Arial" w:cs="Arial"/>
          <w:b/>
          <w:bCs/>
        </w:rPr>
        <w:t xml:space="preserve">Главе </w:t>
      </w:r>
      <w:r w:rsidR="004C5850" w:rsidRPr="00810FEC">
        <w:rPr>
          <w:rFonts w:ascii="Arial" w:hAnsi="Arial" w:cs="Arial"/>
          <w:b/>
          <w:bCs/>
        </w:rPr>
        <w:t xml:space="preserve"> </w:t>
      </w:r>
      <w:r w:rsidR="0093588E">
        <w:rPr>
          <w:rFonts w:ascii="Arial" w:hAnsi="Arial" w:cs="Arial"/>
          <w:b/>
          <w:bCs/>
        </w:rPr>
        <w:t>Нижнегридинск</w:t>
      </w:r>
      <w:r w:rsidR="004C5850" w:rsidRPr="00810FEC">
        <w:rPr>
          <w:rFonts w:ascii="Arial" w:hAnsi="Arial" w:cs="Arial"/>
          <w:b/>
          <w:bCs/>
        </w:rPr>
        <w:t>ого сельсовета</w:t>
      </w:r>
    </w:p>
    <w:p w:rsidR="00343921" w:rsidRPr="00810FEC" w:rsidRDefault="00343921" w:rsidP="00343921">
      <w:pPr>
        <w:rPr>
          <w:rFonts w:ascii="Arial" w:hAnsi="Arial" w:cs="Arial"/>
          <w:b/>
          <w:bCs/>
        </w:rPr>
      </w:pPr>
      <w:r w:rsidRPr="00810FEC">
        <w:rPr>
          <w:rFonts w:ascii="Arial" w:hAnsi="Arial" w:cs="Arial"/>
        </w:rPr>
        <w:t xml:space="preserve">                                                .                             </w:t>
      </w:r>
    </w:p>
    <w:p w:rsidR="00343921" w:rsidRPr="00810FEC" w:rsidRDefault="00343921" w:rsidP="00343921">
      <w:pPr>
        <w:jc w:val="center"/>
        <w:rPr>
          <w:rFonts w:ascii="Arial" w:hAnsi="Arial" w:cs="Arial"/>
          <w:b/>
          <w:bCs/>
        </w:rPr>
      </w:pPr>
      <w:r w:rsidRPr="00810FEC">
        <w:rPr>
          <w:rFonts w:ascii="Arial" w:hAnsi="Arial" w:cs="Arial"/>
          <w:b/>
          <w:bCs/>
        </w:rPr>
        <w:t>ХОДАТАЙСТВО</w:t>
      </w:r>
    </w:p>
    <w:p w:rsidR="00343921" w:rsidRPr="00810FEC" w:rsidRDefault="00343921" w:rsidP="00343921">
      <w:pPr>
        <w:jc w:val="center"/>
        <w:rPr>
          <w:rFonts w:ascii="Arial" w:hAnsi="Arial" w:cs="Arial"/>
          <w:b/>
          <w:bCs/>
        </w:rPr>
      </w:pPr>
      <w:r w:rsidRPr="00810FEC">
        <w:rPr>
          <w:rFonts w:ascii="Arial" w:hAnsi="Arial" w:cs="Arial"/>
          <w:b/>
          <w:bCs/>
        </w:rPr>
        <w:t>о переводе земель или земельных участков из одной категории в другую</w: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____________________________________________________________________</w:t>
      </w:r>
    </w:p>
    <w:p w:rsidR="00343921" w:rsidRPr="00810FEC" w:rsidRDefault="00343921" w:rsidP="00343921">
      <w:pPr>
        <w:jc w:val="center"/>
        <w:rPr>
          <w:rFonts w:ascii="Arial" w:hAnsi="Arial" w:cs="Arial"/>
        </w:rPr>
      </w:pPr>
      <w:r w:rsidRPr="00810FEC">
        <w:rPr>
          <w:rFonts w:ascii="Arial" w:hAnsi="Arial" w:cs="Arial"/>
        </w:rPr>
        <w:t>(для заявителя – юридического лица - полное наименование, данные о государственной регистрации;</w: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____________________________________________________________________</w:t>
      </w:r>
    </w:p>
    <w:p w:rsidR="00343921" w:rsidRPr="00810FEC" w:rsidRDefault="00343921" w:rsidP="00343921">
      <w:pPr>
        <w:jc w:val="center"/>
        <w:rPr>
          <w:rFonts w:ascii="Arial" w:hAnsi="Arial" w:cs="Arial"/>
        </w:rPr>
      </w:pPr>
      <w:r w:rsidRPr="00810FEC">
        <w:rPr>
          <w:rFonts w:ascii="Arial" w:hAnsi="Arial" w:cs="Arial"/>
        </w:rPr>
        <w:t>для заявителя – физического лица – фамилия, имя, отчество, паспортные данные)</w: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Адрес заявителя: ____________________________________________________________________</w:t>
      </w:r>
    </w:p>
    <w:p w:rsidR="00343921" w:rsidRPr="00810FEC" w:rsidRDefault="00343921" w:rsidP="00343921">
      <w:pPr>
        <w:pStyle w:val="2"/>
        <w:ind w:firstLine="0"/>
        <w:jc w:val="both"/>
        <w:rPr>
          <w:rFonts w:ascii="Arial" w:hAnsi="Arial" w:cs="Arial"/>
        </w:rPr>
      </w:pPr>
    </w:p>
    <w:p w:rsidR="00343921" w:rsidRPr="00810FEC" w:rsidRDefault="00343921" w:rsidP="00343921">
      <w:pPr>
        <w:pStyle w:val="2"/>
        <w:ind w:firstLine="0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Прошу перевести земельный участок, находящийся в_____________________________                                                                                                                                                                                                       </w:t>
      </w:r>
    </w:p>
    <w:p w:rsidR="00343921" w:rsidRPr="00810FEC" w:rsidRDefault="00343921" w:rsidP="00343921">
      <w:pPr>
        <w:pStyle w:val="2"/>
        <w:ind w:firstLine="0"/>
        <w:jc w:val="both"/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                                                                                                                            (форма собственности)</w:t>
      </w:r>
    </w:p>
    <w:p w:rsidR="00343921" w:rsidRPr="00810FEC" w:rsidRDefault="00343921" w:rsidP="00343921">
      <w:pPr>
        <w:pStyle w:val="2"/>
        <w:ind w:firstLine="0"/>
        <w:rPr>
          <w:rFonts w:ascii="Arial" w:hAnsi="Arial" w:cs="Arial"/>
        </w:rPr>
      </w:pPr>
      <w:r w:rsidRPr="00810FEC">
        <w:rPr>
          <w:rFonts w:ascii="Arial" w:hAnsi="Arial" w:cs="Arial"/>
        </w:rPr>
        <w:t>собственности, общей площадью _________ кв.м, кадастровый №___________________</w:t>
      </w:r>
    </w:p>
    <w:p w:rsidR="00343921" w:rsidRPr="00810FEC" w:rsidRDefault="00343921" w:rsidP="00343921">
      <w:pPr>
        <w:pStyle w:val="2"/>
        <w:ind w:firstLine="0"/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расположенный по адресу:___________________________________________________,</w: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из категории________________________________________________________________ 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ab/>
      </w:r>
      <w:r w:rsidRPr="00810FEC">
        <w:rPr>
          <w:rFonts w:ascii="Arial" w:hAnsi="Arial" w:cs="Arial"/>
        </w:rPr>
        <w:tab/>
        <w:t xml:space="preserve">                    (в соответствии с документами земельного кадастра)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в категорию_________________________________________________________________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___________________________________________________________________________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При этом сообщаю следующие дополнительные сведения об участке: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lastRenderedPageBreak/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2. Ограничения использования и обременения земельного участка ___________________________________________________________________________.</w: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  <w:b/>
          <w:bCs/>
        </w:rPr>
      </w:pPr>
      <w:r w:rsidRPr="00810FEC">
        <w:rPr>
          <w:rFonts w:ascii="Arial" w:hAnsi="Arial" w:cs="Arial"/>
          <w:b/>
          <w:bCs/>
        </w:rPr>
        <w:t>Заявитель: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______________________________         ___________________     _________________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                           (Должность)                                                (Подпись)                                  (Ф.И.О.)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м.п.</w:t>
      </w:r>
    </w:p>
    <w:p w:rsidR="00343921" w:rsidRPr="00810FEC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 xml:space="preserve">Контактное лицо, телефон для связи:______________________________________________                              </w:t>
      </w:r>
      <w:r w:rsidRPr="00810FEC">
        <w:rPr>
          <w:rFonts w:ascii="Arial" w:hAnsi="Arial" w:cs="Arial"/>
        </w:rPr>
        <w:tab/>
      </w:r>
      <w:r w:rsidRPr="00810FEC">
        <w:rPr>
          <w:rFonts w:ascii="Arial" w:hAnsi="Arial" w:cs="Arial"/>
        </w:rPr>
        <w:tab/>
      </w:r>
      <w:r w:rsidRPr="00810FEC">
        <w:rPr>
          <w:rFonts w:ascii="Arial" w:hAnsi="Arial" w:cs="Arial"/>
        </w:rPr>
        <w:tab/>
      </w:r>
      <w:r w:rsidRPr="00810FEC">
        <w:rPr>
          <w:rFonts w:ascii="Arial" w:hAnsi="Arial" w:cs="Arial"/>
        </w:rPr>
        <w:tab/>
      </w:r>
      <w:r w:rsidRPr="00810FEC">
        <w:rPr>
          <w:rFonts w:ascii="Arial" w:hAnsi="Arial" w:cs="Arial"/>
        </w:rPr>
        <w:tab/>
      </w:r>
      <w:r w:rsidRPr="00810FEC">
        <w:rPr>
          <w:rFonts w:ascii="Arial" w:hAnsi="Arial" w:cs="Arial"/>
        </w:rPr>
        <w:tab/>
      </w:r>
      <w:r w:rsidRPr="00810FEC">
        <w:rPr>
          <w:rFonts w:ascii="Arial" w:hAnsi="Arial" w:cs="Arial"/>
        </w:rPr>
        <w:tab/>
      </w:r>
      <w:r w:rsidRPr="00810FEC">
        <w:rPr>
          <w:rFonts w:ascii="Arial" w:hAnsi="Arial" w:cs="Arial"/>
        </w:rPr>
        <w:tab/>
      </w:r>
    </w:p>
    <w:p w:rsidR="00343921" w:rsidRDefault="00343921" w:rsidP="00343921">
      <w:pPr>
        <w:rPr>
          <w:rFonts w:ascii="Arial" w:hAnsi="Arial" w:cs="Arial"/>
        </w:rPr>
      </w:pPr>
      <w:r w:rsidRPr="00810FEC">
        <w:rPr>
          <w:rFonts w:ascii="Arial" w:hAnsi="Arial" w:cs="Arial"/>
        </w:rPr>
        <w:t>«____»  _____________ 20__ г.</w:t>
      </w: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Default="00810FEC" w:rsidP="00343921">
      <w:pPr>
        <w:rPr>
          <w:rFonts w:ascii="Arial" w:hAnsi="Arial" w:cs="Arial"/>
        </w:rPr>
      </w:pPr>
    </w:p>
    <w:p w:rsidR="00810FEC" w:rsidRPr="00810FEC" w:rsidRDefault="00810FEC" w:rsidP="00343921">
      <w:pPr>
        <w:rPr>
          <w:rFonts w:ascii="Arial" w:hAnsi="Arial" w:cs="Arial"/>
        </w:rPr>
      </w:pPr>
      <w:bookmarkStart w:id="13" w:name="_GoBack"/>
      <w:bookmarkEnd w:id="13"/>
    </w:p>
    <w:p w:rsidR="00343921" w:rsidRPr="00810FEC" w:rsidRDefault="00343921" w:rsidP="00343921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343921" w:rsidRPr="00810FEC" w:rsidRDefault="00343921" w:rsidP="00343921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 w:rsidRPr="00810FEC">
        <w:rPr>
          <w:rFonts w:ascii="Arial" w:hAnsi="Arial" w:cs="Arial"/>
          <w:sz w:val="24"/>
          <w:szCs w:val="24"/>
        </w:rPr>
        <w:t>Приложение 3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bCs/>
        </w:rPr>
      </w:pPr>
      <w:r w:rsidRPr="00810FEC">
        <w:rPr>
          <w:rFonts w:ascii="Arial" w:hAnsi="Arial" w:cs="Arial"/>
        </w:rPr>
        <w:lastRenderedPageBreak/>
        <w:t>к административному регламенту</w:t>
      </w:r>
      <w:r w:rsidR="0093588E">
        <w:rPr>
          <w:rFonts w:ascii="Arial" w:hAnsi="Arial" w:cs="Arial"/>
        </w:rPr>
        <w:t xml:space="preserve"> </w:t>
      </w:r>
      <w:r w:rsidRPr="00810FEC">
        <w:rPr>
          <w:rFonts w:ascii="Arial" w:hAnsi="Arial" w:cs="Arial"/>
          <w:bCs/>
        </w:rPr>
        <w:t>по предоставлению комитетом по управлению имуществом Курской области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343921" w:rsidRPr="00810FEC" w:rsidRDefault="00343921" w:rsidP="00343921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color w:val="000000"/>
        </w:rPr>
      </w:pPr>
    </w:p>
    <w:p w:rsidR="00343921" w:rsidRPr="00810FEC" w:rsidRDefault="00343921" w:rsidP="00343921">
      <w:pPr>
        <w:jc w:val="center"/>
        <w:rPr>
          <w:rFonts w:ascii="Arial" w:hAnsi="Arial" w:cs="Arial"/>
          <w:b/>
          <w:color w:val="000000"/>
        </w:rPr>
      </w:pPr>
      <w:r w:rsidRPr="00810FEC">
        <w:rPr>
          <w:rFonts w:ascii="Arial" w:hAnsi="Arial" w:cs="Arial"/>
          <w:b/>
          <w:color w:val="000000"/>
        </w:rPr>
        <w:t>Блок-схема последовательности административных действий при предоставлении муниципальной услуги</w:t>
      </w:r>
    </w:p>
    <w:p w:rsidR="00343921" w:rsidRPr="00810FEC" w:rsidRDefault="00343921" w:rsidP="00343921">
      <w:pPr>
        <w:rPr>
          <w:rFonts w:ascii="Arial" w:hAnsi="Arial" w:cs="Arial"/>
          <w:b/>
          <w:color w:val="000000"/>
        </w:rPr>
      </w:pPr>
    </w:p>
    <w:p w:rsidR="00343921" w:rsidRPr="00810FEC" w:rsidRDefault="00DF263B" w:rsidP="0034392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6" o:spid="_x0000_s1026" style="position:absolute;left:0;text-align:left;margin-left:126.8pt;margin-top:7.3pt;width:189pt;height:78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">
            <v:textbox>
              <w:txbxContent>
                <w:p w:rsidR="0093588E" w:rsidRPr="005C3B72" w:rsidRDefault="0093588E" w:rsidP="0034392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343921" w:rsidRPr="00810FEC" w:rsidRDefault="00343921" w:rsidP="00343921">
      <w:pPr>
        <w:jc w:val="center"/>
        <w:rPr>
          <w:rFonts w:ascii="Arial" w:hAnsi="Arial" w:cs="Arial"/>
        </w:rPr>
      </w:pPr>
    </w:p>
    <w:p w:rsidR="00343921" w:rsidRPr="00810FEC" w:rsidRDefault="00343921" w:rsidP="00343921">
      <w:pPr>
        <w:jc w:val="center"/>
        <w:rPr>
          <w:rFonts w:ascii="Arial" w:hAnsi="Arial" w:cs="Arial"/>
        </w:rPr>
      </w:pPr>
    </w:p>
    <w:p w:rsidR="00343921" w:rsidRPr="00810FEC" w:rsidRDefault="00343921" w:rsidP="00343921">
      <w:pPr>
        <w:jc w:val="center"/>
        <w:rPr>
          <w:rFonts w:ascii="Arial" w:hAnsi="Arial" w:cs="Arial"/>
        </w:rPr>
      </w:pPr>
      <w:r w:rsidRPr="00810FEC">
        <w:rPr>
          <w:rFonts w:ascii="Arial" w:hAnsi="Arial" w:cs="Arial"/>
          <w:b/>
        </w:rPr>
        <w:t>Прием и регистрация</w:t>
      </w:r>
    </w:p>
    <w:p w:rsidR="00343921" w:rsidRPr="00810FEC" w:rsidRDefault="00343921" w:rsidP="00343921">
      <w:pPr>
        <w:jc w:val="center"/>
        <w:rPr>
          <w:rFonts w:ascii="Arial" w:hAnsi="Arial" w:cs="Arial"/>
        </w:rPr>
      </w:pPr>
    </w:p>
    <w:p w:rsidR="00343921" w:rsidRPr="00810FEC" w:rsidRDefault="00343921" w:rsidP="00343921">
      <w:pPr>
        <w:jc w:val="center"/>
        <w:rPr>
          <w:rFonts w:ascii="Arial" w:hAnsi="Arial" w:cs="Arial"/>
        </w:rPr>
      </w:pPr>
    </w:p>
    <w:p w:rsidR="00343921" w:rsidRPr="00810FEC" w:rsidRDefault="00DF263B" w:rsidP="0034392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41" type="#_x0000_t32" style="position:absolute;left:0;text-align:left;margin-left:223.9pt;margin-top:2.6pt;width:.25pt;height:27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">
            <v:stroke endarrow="block"/>
          </v:shape>
        </w:pict>
      </w:r>
    </w:p>
    <w:p w:rsidR="00343921" w:rsidRPr="00810FEC" w:rsidRDefault="00343921" w:rsidP="00343921">
      <w:pPr>
        <w:jc w:val="center"/>
        <w:rPr>
          <w:rFonts w:ascii="Arial" w:hAnsi="Arial" w:cs="Arial"/>
        </w:rPr>
      </w:pPr>
    </w:p>
    <w:p w:rsidR="00343921" w:rsidRPr="00810FEC" w:rsidRDefault="00DF263B" w:rsidP="0034392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4" o:spid="_x0000_s1027" style="position:absolute;left:0;text-align:left;margin-left:129.05pt;margin-top:2.4pt;width:189pt;height:57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">
            <v:textbox>
              <w:txbxContent>
                <w:p w:rsidR="0093588E" w:rsidRPr="005C3B72" w:rsidRDefault="0093588E" w:rsidP="0034392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Рассмотрение ходатайства о предоставлении муниципальной услуги</w:t>
                  </w:r>
                </w:p>
              </w:txbxContent>
            </v:textbox>
          </v:rect>
        </w:pict>
      </w:r>
    </w:p>
    <w:p w:rsidR="00343921" w:rsidRPr="00810FEC" w:rsidRDefault="00DF263B" w:rsidP="00343921">
      <w:pPr>
        <w:jc w:val="center"/>
        <w:rPr>
          <w:rFonts w:ascii="Arial" w:hAnsi="Arial" w:cs="Arial"/>
        </w:rPr>
      </w:pP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 id="Прямая со стрелкой 13" o:spid="_x0000_s1040" type="#_x0000_t32" style="position:absolute;left:0;text-align:left;margin-left:318.05pt;margin-top:226.65pt;width:0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14XAIAAHIEAAAOAAAAZHJzL2Uyb0RvYy54bWysVM1uEzEQviPxDpbv6WbTp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">
            <v:stroke endarrow="block"/>
          </v:shape>
        </w:pic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DF263B" w:rsidP="00343921">
      <w:pPr>
        <w:rPr>
          <w:rFonts w:ascii="Arial" w:hAnsi="Arial" w:cs="Arial"/>
        </w:rPr>
      </w:pP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 id="Прямая со стрелкой 12" o:spid="_x0000_s1039" type="#_x0000_t32" style="position:absolute;margin-left:319.55pt;margin-top:4.55pt;width:23.7pt;height:2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Прямая со стрелкой 11" o:spid="_x0000_s1038" type="#_x0000_t32" style="position:absolute;margin-left:224.2pt;margin-top:4.55pt;width:.2pt;height:21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">
            <v:stroke endarrow="block"/>
          </v:shape>
        </w:pict>
      </w:r>
    </w:p>
    <w:p w:rsidR="00343921" w:rsidRPr="00810FEC" w:rsidRDefault="00DF263B" w:rsidP="00343921">
      <w:pPr>
        <w:rPr>
          <w:rFonts w:ascii="Arial" w:hAnsi="Arial" w:cs="Arial"/>
        </w:rPr>
      </w:pP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28" type="#_x0000_t109" style="position:absolute;margin-left:341.75pt;margin-top:12.5pt;width:153.75pt;height:61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">
            <v:textbox>
              <w:txbxContent>
                <w:p w:rsidR="0093588E" w:rsidRPr="00C121C6" w:rsidRDefault="0093588E" w:rsidP="0034392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Направление акта об отказе в предоставлении </w:t>
                  </w:r>
                  <w:r w:rsidRPr="000971E3">
                    <w:rPr>
                      <w:b/>
                    </w:rPr>
                    <w:t>муниципальной</w:t>
                  </w:r>
                  <w:r>
                    <w:rPr>
                      <w:b/>
                    </w:rPr>
                    <w:t xml:space="preserve"> услуги</w:t>
                  </w:r>
                </w:p>
              </w:txbxContent>
            </v:textbox>
          </v:shape>
        </w:pict>
      </w: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 id="Блок-схема: процесс 9" o:spid="_x0000_s1029" type="#_x0000_t109" style="position:absolute;margin-left:129.05pt;margin-top:12.5pt;width:190.5pt;height:6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">
            <v:textbox>
              <w:txbxContent>
                <w:p w:rsidR="0093588E" w:rsidRDefault="0093588E" w:rsidP="0034392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Запрос документов, необходимых для предоставления муниципальной услуги </w:t>
                  </w:r>
                </w:p>
                <w:p w:rsidR="0093588E" w:rsidRPr="005C3B72" w:rsidRDefault="0093588E" w:rsidP="00343921"/>
              </w:txbxContent>
            </v:textbox>
          </v:shape>
        </w:pict>
      </w:r>
    </w:p>
    <w:p w:rsidR="00343921" w:rsidRPr="00810FEC" w:rsidRDefault="00343921" w:rsidP="00343921">
      <w:pPr>
        <w:tabs>
          <w:tab w:val="left" w:pos="6759"/>
        </w:tabs>
        <w:rPr>
          <w:rFonts w:ascii="Arial" w:hAnsi="Arial" w:cs="Arial"/>
        </w:rPr>
      </w:pPr>
      <w:r w:rsidRPr="00810FEC">
        <w:rPr>
          <w:rFonts w:ascii="Arial" w:hAnsi="Arial" w:cs="Arial"/>
        </w:rPr>
        <w:tab/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tabs>
          <w:tab w:val="left" w:pos="8199"/>
        </w:tabs>
        <w:rPr>
          <w:rFonts w:ascii="Arial" w:hAnsi="Arial" w:cs="Arial"/>
        </w:rPr>
      </w:pPr>
      <w:r w:rsidRPr="00810FEC">
        <w:rPr>
          <w:rFonts w:ascii="Arial" w:hAnsi="Arial" w:cs="Arial"/>
        </w:rPr>
        <w:tab/>
      </w:r>
    </w:p>
    <w:p w:rsidR="00343921" w:rsidRPr="00810FEC" w:rsidRDefault="00DF263B" w:rsidP="0034392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8" o:spid="_x0000_s1037" type="#_x0000_t32" style="position:absolute;margin-left:319.55pt;margin-top:4.7pt;width:22.2pt;height:26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enZQIAAHo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">
            <v:stroke endarrow="block"/>
          </v:shape>
        </w:pict>
      </w:r>
      <w:r w:rsidRPr="00DF263B">
        <w:rPr>
          <w:rFonts w:ascii="Arial" w:hAnsi="Arial" w:cs="Arial"/>
          <w:b/>
          <w:noProof/>
          <w:lang w:eastAsia="ru-RU"/>
        </w:rPr>
        <w:pict>
          <v:shape id="Прямая со стрелкой 7" o:spid="_x0000_s1036" type="#_x0000_t32" style="position:absolute;margin-left:224.3pt;margin-top:4.7pt;width:.05pt;height:28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pmZQIAAHc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">
            <v:stroke endarrow="block"/>
          </v:shape>
        </w:pic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DF263B" w:rsidP="0034392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Блок-схема: процесс 6" o:spid="_x0000_s1030" type="#_x0000_t109" style="position:absolute;margin-left:349.55pt;margin-top:5.8pt;width:153.75pt;height:65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">
            <v:textbox>
              <w:txbxContent>
                <w:p w:rsidR="0093588E" w:rsidRPr="00825399" w:rsidRDefault="0093588E" w:rsidP="00343921"/>
              </w:txbxContent>
            </v:textbox>
          </v:shape>
        </w:pict>
      </w: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 id="Блок-схема: процесс 5" o:spid="_x0000_s1031" type="#_x0000_t109" style="position:absolute;margin-left:129.05pt;margin-top:5.8pt;width:195pt;height:7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">
            <v:textbox>
              <w:txbxContent>
                <w:p w:rsidR="0093588E" w:rsidRPr="00C121C6" w:rsidRDefault="0093588E" w:rsidP="0034392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DF263B" w:rsidP="00343921">
      <w:pPr>
        <w:rPr>
          <w:rFonts w:ascii="Arial" w:hAnsi="Arial" w:cs="Arial"/>
        </w:rPr>
      </w:pP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 id="Прямая со стрелкой 4" o:spid="_x0000_s1035" type="#_x0000_t32" style="position:absolute;margin-left:223.7pt;margin-top:1.95pt;width:.05pt;height:25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0uYgIAAHc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">
            <v:stroke endarrow="block"/>
          </v:shape>
        </w:pict>
      </w:r>
    </w:p>
    <w:p w:rsidR="00343921" w:rsidRPr="00810FEC" w:rsidRDefault="00DF263B" w:rsidP="00343921">
      <w:pPr>
        <w:rPr>
          <w:rFonts w:ascii="Arial" w:hAnsi="Arial" w:cs="Arial"/>
        </w:rPr>
      </w:pP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 id="Блок-схема: процесс 3" o:spid="_x0000_s1032" type="#_x0000_t109" style="position:absolute;margin-left:129.05pt;margin-top:10.8pt;width:195pt;height:9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">
            <v:textbox>
              <w:txbxContent>
                <w:p w:rsidR="0093588E" w:rsidRPr="00C121C6" w:rsidRDefault="0093588E" w:rsidP="0034392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Подготовка акта о переводе (либо об отказе в переводе) земель или земельных участков из одной категории в другую</w:t>
                  </w:r>
                </w:p>
              </w:txbxContent>
            </v:textbox>
          </v:shape>
        </w:pict>
      </w: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343921" w:rsidP="00343921">
      <w:pPr>
        <w:rPr>
          <w:rFonts w:ascii="Arial" w:hAnsi="Arial" w:cs="Arial"/>
        </w:rPr>
      </w:pPr>
    </w:p>
    <w:p w:rsidR="00343921" w:rsidRPr="00810FEC" w:rsidRDefault="00DF263B" w:rsidP="00343921">
      <w:pPr>
        <w:rPr>
          <w:rFonts w:ascii="Arial" w:hAnsi="Arial" w:cs="Arial"/>
        </w:rPr>
      </w:pP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 id="Прямая со стрелкой 2" o:spid="_x0000_s1034" type="#_x0000_t32" style="position:absolute;margin-left:223.85pt;margin-top:6.3pt;width:.05pt;height:21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">
            <v:stroke endarrow="block"/>
          </v:shape>
        </w:pict>
      </w:r>
    </w:p>
    <w:p w:rsidR="00343921" w:rsidRPr="00810FEC" w:rsidRDefault="00DF263B" w:rsidP="00343921">
      <w:pPr>
        <w:rPr>
          <w:rFonts w:ascii="Arial" w:hAnsi="Arial" w:cs="Arial"/>
        </w:rPr>
      </w:pPr>
      <w:r w:rsidRPr="00DF263B">
        <w:rPr>
          <w:rFonts w:ascii="Arial" w:hAnsi="Arial" w:cs="Arial"/>
          <w:b/>
          <w:noProof/>
          <w:color w:val="000000"/>
          <w:lang w:eastAsia="ru-RU"/>
        </w:rPr>
        <w:pict>
          <v:shape id="Блок-схема: процесс 1" o:spid="_x0000_s1033" type="#_x0000_t109" style="position:absolute;margin-left:129.05pt;margin-top:12.75pt;width:195pt;height:4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">
            <v:textbox>
              <w:txbxContent>
                <w:p w:rsidR="0093588E" w:rsidRPr="00C121C6" w:rsidRDefault="0093588E" w:rsidP="0034392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Выдача документов заявителю</w:t>
                  </w:r>
                </w:p>
              </w:txbxContent>
            </v:textbox>
          </v:shape>
        </w:pict>
      </w:r>
    </w:p>
    <w:p w:rsidR="00343921" w:rsidRPr="00810FEC" w:rsidRDefault="00343921" w:rsidP="00343921">
      <w:pPr>
        <w:tabs>
          <w:tab w:val="left" w:pos="3554"/>
        </w:tabs>
        <w:rPr>
          <w:rFonts w:ascii="Arial" w:hAnsi="Arial" w:cs="Arial"/>
        </w:rPr>
      </w:pPr>
      <w:r w:rsidRPr="00810FEC">
        <w:rPr>
          <w:rFonts w:ascii="Arial" w:hAnsi="Arial" w:cs="Arial"/>
        </w:rPr>
        <w:tab/>
      </w:r>
    </w:p>
    <w:p w:rsidR="00343921" w:rsidRPr="00810FEC" w:rsidRDefault="00343921" w:rsidP="00343921">
      <w:pPr>
        <w:jc w:val="center"/>
        <w:rPr>
          <w:rFonts w:ascii="Arial" w:hAnsi="Arial" w:cs="Arial"/>
          <w:b/>
          <w:color w:val="000000"/>
        </w:rPr>
      </w:pPr>
    </w:p>
    <w:p w:rsidR="00A92822" w:rsidRPr="00810FEC" w:rsidRDefault="00A92822">
      <w:pPr>
        <w:rPr>
          <w:rFonts w:ascii="Arial" w:hAnsi="Arial" w:cs="Arial"/>
        </w:rPr>
      </w:pPr>
    </w:p>
    <w:sectPr w:rsidR="00A92822" w:rsidRPr="00810FEC" w:rsidSect="00810FEC">
      <w:headerReference w:type="default" r:id="rId12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9A" w:rsidRDefault="0021669A">
      <w:r>
        <w:separator/>
      </w:r>
    </w:p>
  </w:endnote>
  <w:endnote w:type="continuationSeparator" w:id="1">
    <w:p w:rsidR="0021669A" w:rsidRDefault="0021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9A" w:rsidRDefault="0021669A">
      <w:r>
        <w:separator/>
      </w:r>
    </w:p>
  </w:footnote>
  <w:footnote w:type="continuationSeparator" w:id="1">
    <w:p w:rsidR="0021669A" w:rsidRDefault="00216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8E" w:rsidRDefault="0093588E" w:rsidP="00643BE5">
    <w:pPr>
      <w:pStyle w:val="a6"/>
      <w:tabs>
        <w:tab w:val="left" w:pos="2865"/>
        <w:tab w:val="center" w:pos="4535"/>
      </w:tabs>
    </w:pPr>
    <w:r>
      <w:tab/>
    </w:r>
    <w:r>
      <w:tab/>
    </w:r>
    <w:fldSimple w:instr=" PAGE   \* MERGEFORMAT ">
      <w:r w:rsidR="00B551BF">
        <w:rPr>
          <w:noProof/>
        </w:rPr>
        <w:t>3</w:t>
      </w:r>
    </w:fldSimple>
  </w:p>
  <w:p w:rsidR="0093588E" w:rsidRDefault="009358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02E4126E"/>
    <w:multiLevelType w:val="multilevel"/>
    <w:tmpl w:val="4ED0D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08E31DA7"/>
    <w:multiLevelType w:val="hybridMultilevel"/>
    <w:tmpl w:val="012EA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762F7B"/>
    <w:multiLevelType w:val="multilevel"/>
    <w:tmpl w:val="43AC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106B7B2E"/>
    <w:multiLevelType w:val="hybridMultilevel"/>
    <w:tmpl w:val="D36A0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A7483"/>
    <w:multiLevelType w:val="multilevel"/>
    <w:tmpl w:val="2AC09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178216AE"/>
    <w:multiLevelType w:val="multilevel"/>
    <w:tmpl w:val="B4C6A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17E2003B"/>
    <w:multiLevelType w:val="multilevel"/>
    <w:tmpl w:val="C3C883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31">
    <w:nsid w:val="181051F3"/>
    <w:multiLevelType w:val="hybridMultilevel"/>
    <w:tmpl w:val="2E1C7414"/>
    <w:lvl w:ilvl="0" w:tplc="8DA0A0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ED61C55"/>
    <w:multiLevelType w:val="hybridMultilevel"/>
    <w:tmpl w:val="4E4AFB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1CB11D1"/>
    <w:multiLevelType w:val="hybridMultilevel"/>
    <w:tmpl w:val="FDC62952"/>
    <w:lvl w:ilvl="0" w:tplc="5498A824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2AF420DC"/>
    <w:multiLevelType w:val="hybridMultilevel"/>
    <w:tmpl w:val="E8BC0C0C"/>
    <w:lvl w:ilvl="0" w:tplc="8DA0A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B3256A4"/>
    <w:multiLevelType w:val="hybridMultilevel"/>
    <w:tmpl w:val="E174A14A"/>
    <w:lvl w:ilvl="0" w:tplc="749ADC7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2C574D4C"/>
    <w:multiLevelType w:val="hybridMultilevel"/>
    <w:tmpl w:val="F8684B2C"/>
    <w:lvl w:ilvl="0" w:tplc="834EACE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EAB0793"/>
    <w:multiLevelType w:val="multilevel"/>
    <w:tmpl w:val="B9DA5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38E02FF5"/>
    <w:multiLevelType w:val="hybridMultilevel"/>
    <w:tmpl w:val="05DE8448"/>
    <w:lvl w:ilvl="0" w:tplc="C8C493F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39CC0B04"/>
    <w:multiLevelType w:val="hybridMultilevel"/>
    <w:tmpl w:val="1346C5C4"/>
    <w:lvl w:ilvl="0" w:tplc="28EA1CF4">
      <w:start w:val="1"/>
      <w:numFmt w:val="decimal"/>
      <w:lvlText w:val="%1)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401B11CB"/>
    <w:multiLevelType w:val="multilevel"/>
    <w:tmpl w:val="B12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C02AE"/>
    <w:multiLevelType w:val="hybridMultilevel"/>
    <w:tmpl w:val="1694A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8B26822"/>
    <w:multiLevelType w:val="hybridMultilevel"/>
    <w:tmpl w:val="45C051CA"/>
    <w:lvl w:ilvl="0" w:tplc="22CEAF5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DF37203"/>
    <w:multiLevelType w:val="multilevel"/>
    <w:tmpl w:val="734CB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44">
    <w:nsid w:val="5F1A3340"/>
    <w:multiLevelType w:val="multilevel"/>
    <w:tmpl w:val="47226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 w:val="0"/>
      </w:rPr>
    </w:lvl>
  </w:abstractNum>
  <w:abstractNum w:abstractNumId="45">
    <w:nsid w:val="61525B24"/>
    <w:multiLevelType w:val="hybridMultilevel"/>
    <w:tmpl w:val="9C5A9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D400D8"/>
    <w:multiLevelType w:val="multilevel"/>
    <w:tmpl w:val="3E082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8">
    <w:nsid w:val="6F9042F3"/>
    <w:multiLevelType w:val="multilevel"/>
    <w:tmpl w:val="47BC8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19"/>
  </w:num>
  <w:num w:numId="10">
    <w:abstractNumId w:val="20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0"/>
  </w:num>
  <w:num w:numId="21">
    <w:abstractNumId w:val="11"/>
  </w:num>
  <w:num w:numId="22">
    <w:abstractNumId w:val="12"/>
  </w:num>
  <w:num w:numId="23">
    <w:abstractNumId w:val="17"/>
  </w:num>
  <w:num w:numId="24">
    <w:abstractNumId w:val="18"/>
  </w:num>
  <w:num w:numId="25">
    <w:abstractNumId w:val="23"/>
  </w:num>
  <w:num w:numId="26">
    <w:abstractNumId w:val="40"/>
  </w:num>
  <w:num w:numId="27">
    <w:abstractNumId w:val="39"/>
  </w:num>
  <w:num w:numId="28">
    <w:abstractNumId w:val="33"/>
  </w:num>
  <w:num w:numId="29">
    <w:abstractNumId w:val="41"/>
  </w:num>
  <w:num w:numId="30">
    <w:abstractNumId w:val="45"/>
  </w:num>
  <w:num w:numId="31">
    <w:abstractNumId w:val="32"/>
  </w:num>
  <w:num w:numId="32">
    <w:abstractNumId w:val="36"/>
  </w:num>
  <w:num w:numId="33">
    <w:abstractNumId w:val="27"/>
  </w:num>
  <w:num w:numId="34">
    <w:abstractNumId w:val="44"/>
  </w:num>
  <w:num w:numId="35">
    <w:abstractNumId w:val="48"/>
  </w:num>
  <w:num w:numId="36">
    <w:abstractNumId w:val="38"/>
  </w:num>
  <w:num w:numId="37">
    <w:abstractNumId w:val="35"/>
  </w:num>
  <w:num w:numId="38">
    <w:abstractNumId w:val="46"/>
  </w:num>
  <w:num w:numId="39">
    <w:abstractNumId w:val="24"/>
  </w:num>
  <w:num w:numId="40">
    <w:abstractNumId w:val="28"/>
  </w:num>
  <w:num w:numId="41">
    <w:abstractNumId w:val="47"/>
  </w:num>
  <w:num w:numId="42">
    <w:abstractNumId w:val="42"/>
  </w:num>
  <w:num w:numId="43">
    <w:abstractNumId w:val="34"/>
  </w:num>
  <w:num w:numId="44">
    <w:abstractNumId w:val="31"/>
  </w:num>
  <w:num w:numId="45">
    <w:abstractNumId w:val="30"/>
  </w:num>
  <w:num w:numId="46">
    <w:abstractNumId w:val="25"/>
  </w:num>
  <w:num w:numId="47">
    <w:abstractNumId w:val="37"/>
  </w:num>
  <w:num w:numId="48">
    <w:abstractNumId w:val="26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97"/>
    <w:rsid w:val="000F37EB"/>
    <w:rsid w:val="00105322"/>
    <w:rsid w:val="001C7493"/>
    <w:rsid w:val="00211A24"/>
    <w:rsid w:val="0021669A"/>
    <w:rsid w:val="0028500A"/>
    <w:rsid w:val="003149E4"/>
    <w:rsid w:val="00343921"/>
    <w:rsid w:val="003A7881"/>
    <w:rsid w:val="00441BB4"/>
    <w:rsid w:val="004C5850"/>
    <w:rsid w:val="005102A2"/>
    <w:rsid w:val="00643BE5"/>
    <w:rsid w:val="006A4D23"/>
    <w:rsid w:val="007478BC"/>
    <w:rsid w:val="00770416"/>
    <w:rsid w:val="007D0F86"/>
    <w:rsid w:val="00810FEC"/>
    <w:rsid w:val="00921B15"/>
    <w:rsid w:val="00922F6F"/>
    <w:rsid w:val="0093588E"/>
    <w:rsid w:val="00936A58"/>
    <w:rsid w:val="009735F4"/>
    <w:rsid w:val="00A20437"/>
    <w:rsid w:val="00A217B2"/>
    <w:rsid w:val="00A92822"/>
    <w:rsid w:val="00AA706E"/>
    <w:rsid w:val="00B10729"/>
    <w:rsid w:val="00B551BF"/>
    <w:rsid w:val="00BD48F0"/>
    <w:rsid w:val="00C25EDD"/>
    <w:rsid w:val="00CA141E"/>
    <w:rsid w:val="00DA3AFA"/>
    <w:rsid w:val="00DD7B10"/>
    <w:rsid w:val="00DF263B"/>
    <w:rsid w:val="00E40A57"/>
    <w:rsid w:val="00E52F47"/>
    <w:rsid w:val="00E7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Прямая со стрелкой 8"/>
        <o:r id="V:Rule10" type="connector" idref="#Прямая со стрелкой 11"/>
        <o:r id="V:Rule11" type="connector" idref="#Прямая со стрелкой 15"/>
        <o:r id="V:Rule12" type="connector" idref="#Прямая со стрелкой 4"/>
        <o:r id="V:Rule13" type="connector" idref="#Прямая со стрелкой 12"/>
        <o:r id="V:Rule14" type="connector" idref="#Прямая со стрелкой 2"/>
        <o:r id="V:Rule15" type="connector" idref="#Прямая со стрелкой 7"/>
        <o:r id="V:Rule1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392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921"/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paragraph" w:customStyle="1" w:styleId="ConsPlusNormal">
    <w:name w:val="ConsPlusNormal"/>
    <w:rsid w:val="00343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3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43921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343921"/>
    <w:rPr>
      <w:color w:val="0000FF"/>
      <w:u w:val="single"/>
    </w:rPr>
  </w:style>
  <w:style w:type="paragraph" w:styleId="a5">
    <w:name w:val="Normal (Web)"/>
    <w:basedOn w:val="a"/>
    <w:uiPriority w:val="99"/>
    <w:rsid w:val="0034392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43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43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3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439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92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343921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343921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34392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343921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343921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439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439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34392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343921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4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qFormat/>
    <w:rsid w:val="00343921"/>
    <w:rPr>
      <w:b/>
      <w:bCs/>
    </w:rPr>
  </w:style>
  <w:style w:type="paragraph" w:customStyle="1" w:styleId="11">
    <w:name w:val="Абзац списка1"/>
    <w:rsid w:val="00343921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5">
    <w:name w:val="Базовый"/>
    <w:rsid w:val="0034392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6">
    <w:name w:val="p6"/>
    <w:basedOn w:val="a"/>
    <w:rsid w:val="00343921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styleId="af6">
    <w:name w:val="No Spacing"/>
    <w:uiPriority w:val="1"/>
    <w:qFormat/>
    <w:rsid w:val="0093588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392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921"/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paragraph" w:customStyle="1" w:styleId="ConsPlusNormal">
    <w:name w:val="ConsPlusNormal"/>
    <w:rsid w:val="00343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3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43921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343921"/>
    <w:rPr>
      <w:color w:val="0000FF"/>
      <w:u w:val="single"/>
    </w:rPr>
  </w:style>
  <w:style w:type="paragraph" w:styleId="a5">
    <w:name w:val="Normal (Web)"/>
    <w:basedOn w:val="a"/>
    <w:uiPriority w:val="99"/>
    <w:rsid w:val="0034392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43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43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3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439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92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343921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343921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34392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343921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343921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439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439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34392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343921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4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qFormat/>
    <w:rsid w:val="00343921"/>
    <w:rPr>
      <w:b/>
      <w:bCs/>
    </w:rPr>
  </w:style>
  <w:style w:type="paragraph" w:customStyle="1" w:styleId="11">
    <w:name w:val="Абзац списка1"/>
    <w:rsid w:val="00343921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5">
    <w:name w:val="Базовый"/>
    <w:rsid w:val="0034392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6">
    <w:name w:val="p6"/>
    <w:basedOn w:val="a"/>
    <w:rsid w:val="00343921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pgu.rkur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3F3D5969135BB99A298D060E30636BDFDB3922D1EB4CB3C71D4F714B7CF210FA37567D80CA5113W4m0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7971BBBBDF4BFADE0261A254E8F0B3304B03024370180373388D230F7o4l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9011</Words>
  <Characters>51366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Пользователь</cp:lastModifiedBy>
  <cp:revision>23</cp:revision>
  <cp:lastPrinted>2017-03-20T07:37:00Z</cp:lastPrinted>
  <dcterms:created xsi:type="dcterms:W3CDTF">2016-12-22T08:29:00Z</dcterms:created>
  <dcterms:modified xsi:type="dcterms:W3CDTF">2017-09-22T11:21:00Z</dcterms:modified>
</cp:coreProperties>
</file>